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F2C2308" w:rsidP="1C64441C" w:rsidRDefault="1F2C2308" w14:paraId="327BB530" w14:textId="130C3DE4">
      <w:pPr>
        <w:shd w:val="clear" w:color="auto" w:fill="00B0F0"/>
        <w:spacing w:before="180" w:after="180" w:line="259" w:lineRule="auto"/>
        <w:rPr>
          <w:rFonts w:ascii="Arial Black" w:hAnsi="Arial Black" w:cs="Arial"/>
          <w:b/>
          <w:bCs/>
          <w:color w:val="FFFFFF" w:themeColor="background1"/>
          <w:sz w:val="28"/>
          <w:szCs w:val="28"/>
        </w:rPr>
      </w:pPr>
      <w:r w:rsidRPr="01FC9D75">
        <w:rPr>
          <w:rFonts w:ascii="Arial Black" w:hAnsi="Arial Black" w:cs="Arial"/>
          <w:b/>
          <w:bCs/>
          <w:color w:val="FFFFFF" w:themeColor="background1"/>
          <w:sz w:val="28"/>
          <w:szCs w:val="28"/>
        </w:rPr>
        <w:t>S</w:t>
      </w:r>
      <w:r w:rsidRPr="01FC9D75" w:rsidR="2FCA8632">
        <w:rPr>
          <w:rFonts w:ascii="Arial Black" w:hAnsi="Arial Black" w:cs="Arial"/>
          <w:b/>
          <w:bCs/>
          <w:color w:val="FFFFFF" w:themeColor="background1"/>
          <w:sz w:val="28"/>
          <w:szCs w:val="28"/>
        </w:rPr>
        <w:t xml:space="preserve">PECIFIC TERMS AND CONDITIONS – </w:t>
      </w:r>
      <w:r w:rsidRPr="01FC9D75" w:rsidR="6B834CEF">
        <w:rPr>
          <w:rFonts w:ascii="Arial Black" w:hAnsi="Arial Black" w:cs="Arial"/>
          <w:b/>
          <w:bCs/>
          <w:color w:val="FFFFFF" w:themeColor="background1"/>
          <w:sz w:val="28"/>
          <w:szCs w:val="28"/>
        </w:rPr>
        <w:t>FLAVA HALF TIME SHOW</w:t>
      </w:r>
    </w:p>
    <w:p w:rsidRPr="00242FCE" w:rsidR="006E524C" w:rsidP="052F550F" w:rsidRDefault="006E524C" w14:paraId="1B55F07A" w14:textId="526D823A">
      <w:pPr>
        <w:shd w:val="clear" w:color="auto" w:fill="FFFFFF" w:themeFill="background1"/>
        <w:rPr>
          <w:rFonts w:ascii="Calibri" w:hAnsi="Calibri" w:eastAsia="Calibri" w:cs="Calibri"/>
          <w:color w:val="000000" w:themeColor="text1"/>
        </w:rPr>
      </w:pPr>
      <w:r>
        <w:br/>
      </w:r>
      <w:r w:rsidRPr="00242FCE" w:rsidR="052F550F">
        <w:rPr>
          <w:rFonts w:ascii="Calibri" w:hAnsi="Calibri" w:eastAsia="Calibri" w:cs="Calibri"/>
          <w:b/>
          <w:bCs/>
          <w:color w:val="000000" w:themeColor="text1"/>
        </w:rPr>
        <w:t>PROMOTION SUMMARY</w:t>
      </w:r>
    </w:p>
    <w:p w:rsidR="052F550F" w:rsidP="052F550F" w:rsidRDefault="052F550F" w14:paraId="5C33ACCE" w14:textId="19309A6C">
      <w:pPr>
        <w:rPr>
          <w:rFonts w:ascii="Calibri" w:hAnsi="Calibri" w:eastAsia="Calibri" w:cs="Calibri"/>
          <w:color w:val="000000" w:themeColor="text1"/>
          <w:sz w:val="22"/>
          <w:szCs w:val="22"/>
        </w:rPr>
      </w:pPr>
    </w:p>
    <w:p w:rsidR="052F550F" w:rsidP="052F550F" w:rsidRDefault="3C405E2D" w14:paraId="19F3A39D" w14:textId="7E857802">
      <w:pPr>
        <w:pStyle w:val="ListParagraph"/>
        <w:numPr>
          <w:ilvl w:val="0"/>
          <w:numId w:val="4"/>
        </w:numPr>
        <w:spacing w:line="276" w:lineRule="auto"/>
        <w:rPr>
          <w:color w:val="000000" w:themeColor="text1"/>
          <w:lang w:val="en-US"/>
        </w:rPr>
      </w:pPr>
      <w:r w:rsidRPr="21BC22FC" w:rsidR="3C405E2D">
        <w:rPr>
          <w:rFonts w:ascii="Calibri" w:hAnsi="Calibri" w:eastAsia="Calibri" w:cs="Calibri"/>
          <w:color w:val="000000" w:themeColor="text1" w:themeTint="FF" w:themeShade="FF"/>
        </w:rPr>
        <w:t>Flava</w:t>
      </w:r>
      <w:r w:rsidRPr="21BC22FC" w:rsidR="052F550F">
        <w:rPr>
          <w:rFonts w:ascii="Calibri" w:hAnsi="Calibri" w:eastAsia="Calibri" w:cs="Calibri"/>
          <w:color w:val="000000" w:themeColor="text1" w:themeTint="FF" w:themeShade="FF"/>
        </w:rPr>
        <w:t xml:space="preserve"> </w:t>
      </w:r>
      <w:r w:rsidRPr="21BC22FC" w:rsidR="00106DEA">
        <w:rPr>
          <w:rFonts w:ascii="Calibri" w:hAnsi="Calibri" w:eastAsia="Calibri" w:cs="Calibri"/>
          <w:color w:val="000000" w:themeColor="text1" w:themeTint="FF" w:themeShade="FF"/>
        </w:rPr>
        <w:t>and NZME Radio Limited (the “</w:t>
      </w:r>
      <w:r w:rsidRPr="21BC22FC" w:rsidR="00106DEA">
        <w:rPr>
          <w:rFonts w:ascii="Calibri" w:hAnsi="Calibri" w:eastAsia="Calibri" w:cs="Calibri"/>
          <w:b w:val="1"/>
          <w:bCs w:val="1"/>
          <w:color w:val="000000" w:themeColor="text1" w:themeTint="FF" w:themeShade="FF"/>
        </w:rPr>
        <w:t>Promoter</w:t>
      </w:r>
      <w:r w:rsidRPr="21BC22FC" w:rsidR="00106DEA">
        <w:rPr>
          <w:rFonts w:ascii="Calibri" w:hAnsi="Calibri" w:eastAsia="Calibri" w:cs="Calibri"/>
          <w:color w:val="000000" w:themeColor="text1" w:themeTint="FF" w:themeShade="FF"/>
        </w:rPr>
        <w:t xml:space="preserve">”), together with </w:t>
      </w:r>
      <w:r w:rsidRPr="21BC22FC" w:rsidR="4A9A242C">
        <w:rPr>
          <w:rFonts w:ascii="Calibri" w:hAnsi="Calibri" w:eastAsia="Calibri" w:cs="Calibri"/>
          <w:color w:val="000000" w:themeColor="text1" w:themeTint="FF" w:themeShade="FF"/>
        </w:rPr>
        <w:t>Frank Energy</w:t>
      </w:r>
      <w:r w:rsidRPr="21BC22FC" w:rsidR="00AB4172">
        <w:rPr>
          <w:rFonts w:ascii="Calibri" w:hAnsi="Calibri" w:eastAsia="Calibri" w:cs="Calibri"/>
          <w:color w:val="000000" w:themeColor="text1" w:themeTint="FF" w:themeShade="FF"/>
        </w:rPr>
        <w:t xml:space="preserve"> (the “</w:t>
      </w:r>
      <w:r w:rsidRPr="21BC22FC" w:rsidR="00AB4172">
        <w:rPr>
          <w:rFonts w:ascii="Calibri" w:hAnsi="Calibri" w:eastAsia="Calibri" w:cs="Calibri"/>
          <w:b w:val="1"/>
          <w:bCs w:val="1"/>
          <w:color w:val="000000" w:themeColor="text1" w:themeTint="FF" w:themeShade="FF"/>
        </w:rPr>
        <w:t>S</w:t>
      </w:r>
      <w:r w:rsidRPr="21BC22FC" w:rsidR="008555D6">
        <w:rPr>
          <w:rFonts w:ascii="Calibri" w:hAnsi="Calibri" w:eastAsia="Calibri" w:cs="Calibri"/>
          <w:b w:val="1"/>
          <w:bCs w:val="1"/>
          <w:color w:val="000000" w:themeColor="text1" w:themeTint="FF" w:themeShade="FF"/>
        </w:rPr>
        <w:t>ponsor</w:t>
      </w:r>
      <w:r w:rsidRPr="21BC22FC" w:rsidR="008555D6">
        <w:rPr>
          <w:rFonts w:ascii="Calibri" w:hAnsi="Calibri" w:eastAsia="Calibri" w:cs="Calibri"/>
          <w:color w:val="000000" w:themeColor="text1" w:themeTint="FF" w:themeShade="FF"/>
        </w:rPr>
        <w:t>”)</w:t>
      </w:r>
      <w:r w:rsidRPr="21BC22FC" w:rsidR="00BC05AD">
        <w:rPr>
          <w:rFonts w:ascii="Calibri" w:hAnsi="Calibri" w:eastAsia="Calibri" w:cs="Calibri"/>
          <w:color w:val="000000" w:themeColor="text1" w:themeTint="FF" w:themeShade="FF"/>
        </w:rPr>
        <w:t>,</w:t>
      </w:r>
      <w:r w:rsidRPr="21BC22FC" w:rsidR="00106DEA">
        <w:rPr>
          <w:rFonts w:ascii="Calibri" w:hAnsi="Calibri" w:eastAsia="Calibri" w:cs="Calibri"/>
          <w:color w:val="000000" w:themeColor="text1" w:themeTint="FF" w:themeShade="FF"/>
        </w:rPr>
        <w:t xml:space="preserve"> </w:t>
      </w:r>
      <w:r w:rsidRPr="21BC22FC" w:rsidR="008555D6">
        <w:rPr>
          <w:rFonts w:ascii="Calibri" w:hAnsi="Calibri" w:eastAsia="Calibri" w:cs="Calibri"/>
          <w:color w:val="000000" w:themeColor="text1" w:themeTint="FF" w:themeShade="FF"/>
        </w:rPr>
        <w:t xml:space="preserve">are giving </w:t>
      </w:r>
      <w:r w:rsidRPr="21BC22FC" w:rsidR="052F550F">
        <w:rPr>
          <w:rFonts w:ascii="Calibri" w:hAnsi="Calibri" w:eastAsia="Calibri" w:cs="Calibri"/>
          <w:color w:val="000000" w:themeColor="text1" w:themeTint="FF" w:themeShade="FF"/>
        </w:rPr>
        <w:t>listeners the chance to win</w:t>
      </w:r>
      <w:r w:rsidRPr="21BC22FC" w:rsidR="6DECC01F">
        <w:rPr>
          <w:rFonts w:ascii="Calibri" w:hAnsi="Calibri" w:eastAsia="Calibri" w:cs="Calibri"/>
          <w:color w:val="000000" w:themeColor="text1" w:themeTint="FF" w:themeShade="FF"/>
        </w:rPr>
        <w:t xml:space="preserve"> </w:t>
      </w:r>
      <w:r w:rsidRPr="21BC22FC" w:rsidR="0F9F7D11">
        <w:rPr>
          <w:rFonts w:ascii="Calibri" w:hAnsi="Calibri" w:eastAsia="Calibri" w:cs="Calibri"/>
          <w:color w:val="000000" w:themeColor="text1" w:themeTint="FF" w:themeShade="FF"/>
        </w:rPr>
        <w:t>a share of $2000 and 1 of 5</w:t>
      </w:r>
      <w:r w:rsidRPr="21BC22FC" w:rsidR="4D4E7BEB">
        <w:rPr>
          <w:rFonts w:ascii="Calibri" w:hAnsi="Calibri" w:eastAsia="Calibri" w:cs="Calibri"/>
          <w:color w:val="000000" w:themeColor="text1" w:themeTint="FF" w:themeShade="FF"/>
        </w:rPr>
        <w:t xml:space="preserve"> </w:t>
      </w:r>
      <w:commentRangeStart w:id="0"/>
      <w:r w:rsidRPr="21BC22FC" w:rsidR="0F9F7D11">
        <w:rPr>
          <w:rFonts w:ascii="Calibri" w:hAnsi="Calibri" w:eastAsia="Calibri" w:cs="Calibri"/>
          <w:color w:val="000000" w:themeColor="text1" w:themeTint="FF" w:themeShade="FF"/>
        </w:rPr>
        <w:t>Frank Energy</w:t>
      </w:r>
      <w:r w:rsidRPr="21BC22FC" w:rsidR="7D7B0211">
        <w:rPr>
          <w:rFonts w:ascii="Calibri" w:hAnsi="Calibri" w:eastAsia="Calibri" w:cs="Calibri"/>
          <w:color w:val="000000" w:themeColor="text1" w:themeTint="FF" w:themeShade="FF"/>
        </w:rPr>
        <w:t xml:space="preserve"> account credits to the value of $500 each.</w:t>
      </w:r>
      <w:r w:rsidRPr="21BC22FC" w:rsidR="008555D6">
        <w:rPr>
          <w:rFonts w:ascii="Calibri" w:hAnsi="Calibri" w:eastAsia="Calibri" w:cs="Calibri"/>
          <w:color w:val="000000" w:themeColor="text1" w:themeTint="FF" w:themeShade="FF"/>
        </w:rPr>
        <w:t xml:space="preserve"> </w:t>
      </w:r>
      <w:commentRangeEnd w:id="0"/>
      <w:r>
        <w:rPr>
          <w:rStyle w:val="CommentReference"/>
        </w:rPr>
        <w:commentReference w:id="0"/>
      </w:r>
      <w:r w:rsidRPr="21BC22FC" w:rsidR="008555D6">
        <w:rPr>
          <w:rFonts w:ascii="Calibri" w:hAnsi="Calibri" w:eastAsia="Calibri" w:cs="Calibri"/>
          <w:color w:val="000000" w:themeColor="text1" w:themeTint="FF" w:themeShade="FF"/>
        </w:rPr>
        <w:t>(the “</w:t>
      </w:r>
      <w:r w:rsidRPr="21BC22FC" w:rsidR="008555D6">
        <w:rPr>
          <w:rFonts w:ascii="Calibri" w:hAnsi="Calibri" w:eastAsia="Calibri" w:cs="Calibri"/>
          <w:b w:val="1"/>
          <w:bCs w:val="1"/>
          <w:color w:val="000000" w:themeColor="text1" w:themeTint="FF" w:themeShade="FF"/>
        </w:rPr>
        <w:t>Promotion</w:t>
      </w:r>
      <w:r w:rsidRPr="21BC22FC" w:rsidR="008555D6">
        <w:rPr>
          <w:rFonts w:ascii="Calibri" w:hAnsi="Calibri" w:eastAsia="Calibri" w:cs="Calibri"/>
          <w:color w:val="000000" w:themeColor="text1" w:themeTint="FF" w:themeShade="FF"/>
        </w:rPr>
        <w:t>”)</w:t>
      </w:r>
      <w:r w:rsidRPr="21BC22FC" w:rsidR="052F550F">
        <w:rPr>
          <w:rFonts w:ascii="Calibri" w:hAnsi="Calibri" w:eastAsia="Calibri" w:cs="Calibri"/>
          <w:color w:val="000000" w:themeColor="text1" w:themeTint="FF" w:themeShade="FF"/>
        </w:rPr>
        <w:t xml:space="preserve">. </w:t>
      </w:r>
    </w:p>
    <w:p w:rsidR="052F550F" w:rsidP="052F550F" w:rsidRDefault="052F550F" w14:paraId="4EA9F05E" w14:textId="15913600">
      <w:pPr>
        <w:pStyle w:val="ListParagraph"/>
        <w:numPr>
          <w:ilvl w:val="0"/>
          <w:numId w:val="4"/>
        </w:numPr>
        <w:spacing w:line="276" w:lineRule="auto"/>
        <w:rPr>
          <w:color w:val="000000" w:themeColor="text1"/>
          <w:lang w:val="en-US"/>
        </w:rPr>
      </w:pPr>
      <w:r w:rsidRPr="01FC9D75">
        <w:rPr>
          <w:rFonts w:ascii="Calibri" w:hAnsi="Calibri" w:eastAsia="Calibri" w:cs="Calibri"/>
          <w:color w:val="000000" w:themeColor="text1"/>
        </w:rPr>
        <w:t xml:space="preserve">The </w:t>
      </w:r>
      <w:r w:rsidRPr="01FC9D75" w:rsidR="008555D6">
        <w:rPr>
          <w:rFonts w:ascii="Calibri" w:hAnsi="Calibri" w:eastAsia="Calibri" w:cs="Calibri"/>
          <w:color w:val="000000" w:themeColor="text1"/>
        </w:rPr>
        <w:t xml:space="preserve">Promotion </w:t>
      </w:r>
      <w:r w:rsidRPr="01FC9D75">
        <w:rPr>
          <w:rFonts w:ascii="Calibri" w:hAnsi="Calibri" w:eastAsia="Calibri" w:cs="Calibri"/>
          <w:color w:val="000000" w:themeColor="text1"/>
        </w:rPr>
        <w:t xml:space="preserve">starts at </w:t>
      </w:r>
      <w:r w:rsidRPr="01FC9D75" w:rsidR="372818F5">
        <w:rPr>
          <w:rFonts w:ascii="Calibri" w:hAnsi="Calibri" w:eastAsia="Calibri" w:cs="Calibri"/>
          <w:color w:val="000000" w:themeColor="text1"/>
        </w:rPr>
        <w:t>6am</w:t>
      </w:r>
      <w:r w:rsidRPr="01FC9D75">
        <w:rPr>
          <w:rFonts w:ascii="Calibri" w:hAnsi="Calibri" w:eastAsia="Calibri" w:cs="Calibri"/>
          <w:color w:val="000000" w:themeColor="text1"/>
        </w:rPr>
        <w:t xml:space="preserve"> on </w:t>
      </w:r>
      <w:r w:rsidRPr="01FC9D75" w:rsidR="11D235BE">
        <w:rPr>
          <w:rFonts w:ascii="Calibri" w:hAnsi="Calibri" w:eastAsia="Calibri" w:cs="Calibri"/>
          <w:color w:val="000000" w:themeColor="text1"/>
        </w:rPr>
        <w:t>12</w:t>
      </w:r>
      <w:r w:rsidRPr="01FC9D75" w:rsidR="0D3E1184">
        <w:rPr>
          <w:rFonts w:ascii="Calibri" w:hAnsi="Calibri" w:eastAsia="Calibri" w:cs="Calibri"/>
          <w:color w:val="000000" w:themeColor="text1"/>
        </w:rPr>
        <w:t>/0</w:t>
      </w:r>
      <w:r w:rsidRPr="01FC9D75" w:rsidR="464FF1D2">
        <w:rPr>
          <w:rFonts w:ascii="Calibri" w:hAnsi="Calibri" w:eastAsia="Calibri" w:cs="Calibri"/>
          <w:color w:val="000000" w:themeColor="text1"/>
        </w:rPr>
        <w:t>5</w:t>
      </w:r>
      <w:r w:rsidRPr="01FC9D75" w:rsidR="0D3E1184">
        <w:rPr>
          <w:rFonts w:ascii="Calibri" w:hAnsi="Calibri" w:eastAsia="Calibri" w:cs="Calibri"/>
          <w:color w:val="000000" w:themeColor="text1"/>
        </w:rPr>
        <w:t>/2025</w:t>
      </w:r>
      <w:r w:rsidRPr="01FC9D75">
        <w:rPr>
          <w:rFonts w:ascii="Calibri" w:hAnsi="Calibri" w:eastAsia="Calibri" w:cs="Calibri"/>
          <w:color w:val="000000" w:themeColor="text1"/>
        </w:rPr>
        <w:t xml:space="preserve"> and finishes at </w:t>
      </w:r>
      <w:r w:rsidRPr="01FC9D75" w:rsidR="306FAB69">
        <w:rPr>
          <w:rFonts w:ascii="Calibri" w:hAnsi="Calibri" w:eastAsia="Calibri" w:cs="Calibri"/>
          <w:color w:val="000000" w:themeColor="text1"/>
        </w:rPr>
        <w:t>7pm</w:t>
      </w:r>
      <w:r w:rsidRPr="01FC9D75">
        <w:rPr>
          <w:rFonts w:ascii="Calibri" w:hAnsi="Calibri" w:eastAsia="Calibri" w:cs="Calibri"/>
          <w:color w:val="000000" w:themeColor="text1"/>
        </w:rPr>
        <w:t xml:space="preserve"> on </w:t>
      </w:r>
      <w:r w:rsidRPr="01FC9D75" w:rsidR="5E4FE0A7">
        <w:rPr>
          <w:rFonts w:ascii="Calibri" w:hAnsi="Calibri" w:eastAsia="Calibri" w:cs="Calibri"/>
          <w:color w:val="000000" w:themeColor="text1"/>
        </w:rPr>
        <w:t>21</w:t>
      </w:r>
      <w:r w:rsidRPr="01FC9D75" w:rsidR="15111EE9">
        <w:rPr>
          <w:rFonts w:ascii="Calibri" w:hAnsi="Calibri" w:eastAsia="Calibri" w:cs="Calibri"/>
          <w:color w:val="000000" w:themeColor="text1"/>
        </w:rPr>
        <w:t>/0</w:t>
      </w:r>
      <w:r w:rsidRPr="01FC9D75" w:rsidR="2BAFBCDD">
        <w:rPr>
          <w:rFonts w:ascii="Calibri" w:hAnsi="Calibri" w:eastAsia="Calibri" w:cs="Calibri"/>
          <w:color w:val="000000" w:themeColor="text1"/>
        </w:rPr>
        <w:t>3</w:t>
      </w:r>
      <w:r w:rsidRPr="01FC9D75" w:rsidR="15111EE9">
        <w:rPr>
          <w:rFonts w:ascii="Calibri" w:hAnsi="Calibri" w:eastAsia="Calibri" w:cs="Calibri"/>
          <w:color w:val="000000" w:themeColor="text1"/>
        </w:rPr>
        <w:t>/2025</w:t>
      </w:r>
      <w:r w:rsidRPr="01FC9D75" w:rsidR="008555D6">
        <w:rPr>
          <w:rFonts w:ascii="Calibri" w:hAnsi="Calibri" w:eastAsia="Calibri" w:cs="Calibri"/>
          <w:color w:val="000000" w:themeColor="text1"/>
        </w:rPr>
        <w:t xml:space="preserve"> (the “</w:t>
      </w:r>
      <w:r w:rsidRPr="01FC9D75" w:rsidR="008555D6">
        <w:rPr>
          <w:rFonts w:ascii="Calibri" w:hAnsi="Calibri" w:eastAsia="Calibri" w:cs="Calibri"/>
          <w:b/>
          <w:bCs/>
          <w:color w:val="000000" w:themeColor="text1"/>
        </w:rPr>
        <w:t>Promotion Period</w:t>
      </w:r>
      <w:r w:rsidRPr="01FC9D75" w:rsidR="008555D6">
        <w:rPr>
          <w:rFonts w:ascii="Calibri" w:hAnsi="Calibri" w:eastAsia="Calibri" w:cs="Calibri"/>
          <w:color w:val="000000" w:themeColor="text1"/>
        </w:rPr>
        <w:t>”)</w:t>
      </w:r>
      <w:r w:rsidRPr="01FC9D75">
        <w:rPr>
          <w:rFonts w:ascii="Calibri" w:hAnsi="Calibri" w:eastAsia="Calibri" w:cs="Calibri"/>
          <w:color w:val="000000" w:themeColor="text1"/>
        </w:rPr>
        <w:t>.</w:t>
      </w:r>
    </w:p>
    <w:p w:rsidRPr="00242FCE" w:rsidR="052F550F" w:rsidP="052F550F" w:rsidRDefault="052F550F" w14:paraId="65408554" w14:textId="0B367D6A">
      <w:pPr>
        <w:pStyle w:val="ListParagraph"/>
        <w:numPr>
          <w:ilvl w:val="0"/>
          <w:numId w:val="4"/>
        </w:numPr>
        <w:rPr>
          <w:color w:val="000000" w:themeColor="text1"/>
          <w:lang w:val="en-US"/>
        </w:rPr>
      </w:pPr>
      <w:r w:rsidRPr="052F550F">
        <w:rPr>
          <w:rFonts w:ascii="Calibri" w:hAnsi="Calibri" w:eastAsia="Calibri" w:cs="Calibri"/>
          <w:color w:val="000000" w:themeColor="text1"/>
        </w:rPr>
        <w:t>This competition is open to all NZ residents aged 18 years or over.</w:t>
      </w:r>
    </w:p>
    <w:p w:rsidRPr="00242FCE" w:rsidR="00BC05AD" w:rsidP="00242FCE" w:rsidRDefault="00BC05AD" w14:paraId="3023AEBC" w14:textId="77777777">
      <w:pPr>
        <w:ind w:left="360"/>
        <w:rPr>
          <w:color w:val="000000" w:themeColor="text1"/>
        </w:rPr>
      </w:pPr>
    </w:p>
    <w:p w:rsidRPr="00242FCE" w:rsidR="0014364F" w:rsidP="00242FCE" w:rsidRDefault="0014364F" w14:paraId="3351BFD5" w14:textId="3F64CB02">
      <w:pPr>
        <w:spacing w:line="276" w:lineRule="auto"/>
        <w:rPr>
          <w:rFonts w:asciiTheme="majorHAnsi" w:hAnsiTheme="majorHAnsi" w:cstheme="majorHAnsi"/>
          <w:b/>
          <w:bCs/>
          <w:color w:val="000000" w:themeColor="text1"/>
        </w:rPr>
      </w:pPr>
      <w:r w:rsidRPr="00242FCE">
        <w:rPr>
          <w:rFonts w:asciiTheme="majorHAnsi" w:hAnsiTheme="majorHAnsi" w:cstheme="majorHAnsi"/>
          <w:b/>
          <w:bCs/>
          <w:color w:val="000000" w:themeColor="text1"/>
        </w:rPr>
        <w:t>HOW TO ENTER</w:t>
      </w:r>
    </w:p>
    <w:p w:rsidR="0014364F" w:rsidP="1C64441C" w:rsidRDefault="0014364F" w14:paraId="52D00432" w14:textId="6A04E375">
      <w:pPr>
        <w:spacing w:line="276" w:lineRule="auto"/>
        <w:ind w:left="567" w:hanging="567"/>
        <w:rPr>
          <w:rFonts w:eastAsia="Calibri" w:asciiTheme="majorHAnsi" w:hAnsiTheme="majorHAnsi" w:cstheme="majorBidi"/>
          <w:color w:val="000000" w:themeColor="text1"/>
          <w:sz w:val="22"/>
          <w:szCs w:val="22"/>
        </w:rPr>
      </w:pPr>
      <w:r w:rsidRPr="1C64441C">
        <w:rPr>
          <w:rFonts w:eastAsia="Calibri" w:asciiTheme="majorHAnsi" w:hAnsiTheme="majorHAnsi" w:cstheme="majorBidi"/>
          <w:color w:val="000000" w:themeColor="text1"/>
          <w:sz w:val="22"/>
          <w:szCs w:val="22"/>
        </w:rPr>
        <w:t>1)</w:t>
      </w:r>
      <w:r>
        <w:tab/>
      </w:r>
      <w:r w:rsidRPr="1C64441C" w:rsidR="052F550F">
        <w:rPr>
          <w:rFonts w:eastAsia="Calibri" w:asciiTheme="majorHAnsi" w:hAnsiTheme="majorHAnsi" w:cstheme="majorBidi"/>
          <w:color w:val="000000" w:themeColor="text1"/>
          <w:sz w:val="22"/>
          <w:szCs w:val="22"/>
        </w:rPr>
        <w:t xml:space="preserve">Listeners </w:t>
      </w:r>
      <w:r w:rsidRPr="1C64441C" w:rsidR="00ED66AC">
        <w:rPr>
          <w:rFonts w:eastAsia="Calibri" w:asciiTheme="majorHAnsi" w:hAnsiTheme="majorHAnsi" w:cstheme="majorBidi"/>
          <w:color w:val="000000" w:themeColor="text1"/>
          <w:sz w:val="22"/>
          <w:szCs w:val="22"/>
        </w:rPr>
        <w:t>can enter</w:t>
      </w:r>
      <w:r w:rsidRPr="1C64441C" w:rsidR="001608C5">
        <w:rPr>
          <w:rFonts w:eastAsia="Calibri" w:asciiTheme="majorHAnsi" w:hAnsiTheme="majorHAnsi" w:cstheme="majorBidi"/>
          <w:color w:val="000000" w:themeColor="text1"/>
          <w:sz w:val="22"/>
          <w:szCs w:val="22"/>
        </w:rPr>
        <w:t xml:space="preserve"> </w:t>
      </w:r>
      <w:r w:rsidRPr="1C64441C" w:rsidR="00ED66AC">
        <w:rPr>
          <w:rFonts w:eastAsia="Calibri" w:asciiTheme="majorHAnsi" w:hAnsiTheme="majorHAnsi" w:cstheme="majorBidi"/>
          <w:color w:val="000000" w:themeColor="text1"/>
          <w:sz w:val="22"/>
          <w:szCs w:val="22"/>
        </w:rPr>
        <w:t>by</w:t>
      </w:r>
      <w:r w:rsidRPr="1C64441C" w:rsidR="052F550F">
        <w:rPr>
          <w:rFonts w:eastAsia="Calibri" w:asciiTheme="majorHAnsi" w:hAnsiTheme="majorHAnsi" w:cstheme="majorBidi"/>
          <w:color w:val="000000" w:themeColor="text1"/>
          <w:sz w:val="22"/>
          <w:szCs w:val="22"/>
        </w:rPr>
        <w:t xml:space="preserve"> </w:t>
      </w:r>
      <w:r w:rsidRPr="1C64441C" w:rsidR="03A8706B">
        <w:rPr>
          <w:rFonts w:eastAsia="Calibri" w:asciiTheme="majorHAnsi" w:hAnsiTheme="majorHAnsi" w:cstheme="majorBidi"/>
          <w:color w:val="000000" w:themeColor="text1"/>
          <w:sz w:val="22"/>
          <w:szCs w:val="22"/>
        </w:rPr>
        <w:t>registering via the webpage on Flava.co.nz</w:t>
      </w:r>
    </w:p>
    <w:p w:rsidR="001608C5" w:rsidP="00BC05AD" w:rsidRDefault="008C2985" w14:paraId="6FB29082" w14:textId="17941577">
      <w:pPr>
        <w:tabs>
          <w:tab w:val="left" w:pos="567"/>
        </w:tabs>
        <w:spacing w:line="276" w:lineRule="auto"/>
        <w:rPr>
          <w:rFonts w:asciiTheme="majorHAnsi" w:hAnsiTheme="majorHAnsi" w:cstheme="majorHAnsi"/>
          <w:color w:val="000000" w:themeColor="text1"/>
          <w:sz w:val="22"/>
          <w:szCs w:val="22"/>
        </w:rPr>
      </w:pPr>
      <w:r w:rsidRPr="00242FCE">
        <w:rPr>
          <w:rFonts w:asciiTheme="majorHAnsi" w:hAnsiTheme="majorHAnsi" w:cstheme="majorHAnsi"/>
          <w:color w:val="000000" w:themeColor="text1"/>
          <w:sz w:val="22"/>
          <w:szCs w:val="22"/>
        </w:rPr>
        <w:t xml:space="preserve">2) </w:t>
      </w:r>
      <w:r w:rsidR="00BC05AD">
        <w:rPr>
          <w:rFonts w:asciiTheme="majorHAnsi" w:hAnsiTheme="majorHAnsi" w:cstheme="majorHAnsi"/>
          <w:color w:val="000000" w:themeColor="text1"/>
          <w:sz w:val="22"/>
          <w:szCs w:val="22"/>
        </w:rPr>
        <w:tab/>
      </w:r>
      <w:r w:rsidRPr="00242FCE">
        <w:rPr>
          <w:rFonts w:asciiTheme="majorHAnsi" w:hAnsiTheme="majorHAnsi" w:cstheme="majorHAnsi"/>
          <w:color w:val="000000" w:themeColor="text1"/>
          <w:sz w:val="22"/>
          <w:szCs w:val="22"/>
        </w:rPr>
        <w:t>Participants must be eligible under the Standard Promotion or Competition Rules below.</w:t>
      </w:r>
    </w:p>
    <w:p w:rsidRPr="00242FCE" w:rsidR="00BC05AD" w:rsidP="00242FCE" w:rsidRDefault="00BC05AD" w14:paraId="2931021D" w14:textId="77777777">
      <w:pPr>
        <w:tabs>
          <w:tab w:val="left" w:pos="567"/>
        </w:tabs>
        <w:spacing w:line="276" w:lineRule="auto"/>
        <w:rPr>
          <w:rFonts w:asciiTheme="majorHAnsi" w:hAnsiTheme="majorHAnsi" w:cstheme="majorHAnsi"/>
          <w:color w:val="000000" w:themeColor="text1"/>
          <w:sz w:val="22"/>
          <w:szCs w:val="22"/>
        </w:rPr>
      </w:pPr>
    </w:p>
    <w:p w:rsidRPr="00242FCE" w:rsidR="001108AD" w:rsidP="00242FCE" w:rsidRDefault="001108AD" w14:paraId="3C7AF499" w14:textId="1EC02646">
      <w:pPr>
        <w:spacing w:line="276" w:lineRule="auto"/>
        <w:rPr>
          <w:rFonts w:asciiTheme="majorHAnsi" w:hAnsiTheme="majorHAnsi" w:cstheme="majorHAnsi"/>
          <w:b/>
          <w:bCs/>
          <w:color w:val="000000" w:themeColor="text1"/>
        </w:rPr>
      </w:pPr>
      <w:r w:rsidRPr="00242FCE">
        <w:rPr>
          <w:rFonts w:asciiTheme="majorHAnsi" w:hAnsiTheme="majorHAnsi" w:cstheme="majorHAnsi"/>
          <w:b/>
          <w:bCs/>
          <w:color w:val="000000" w:themeColor="text1"/>
        </w:rPr>
        <w:t>WINNING THE PRIZE</w:t>
      </w:r>
    </w:p>
    <w:p w:rsidR="052F550F" w:rsidP="01FC9D75" w:rsidRDefault="6DD828BC" w14:paraId="58016D17" w14:textId="0F0731A5">
      <w:pPr>
        <w:pStyle w:val="ListParagraph"/>
        <w:numPr>
          <w:ilvl w:val="0"/>
          <w:numId w:val="46"/>
        </w:numPr>
        <w:spacing w:line="276" w:lineRule="auto"/>
        <w:rPr>
          <w:rFonts w:ascii="Calibri" w:hAnsi="Calibri" w:eastAsia="Calibri" w:cs="Calibri"/>
          <w:color w:val="000000" w:themeColor="text1"/>
          <w:lang w:val="en-AU"/>
        </w:rPr>
      </w:pPr>
      <w:r w:rsidRPr="01FC9D75">
        <w:rPr>
          <w:rFonts w:ascii="Calibri" w:hAnsi="Calibri" w:eastAsia="Calibri" w:cs="Calibri"/>
          <w:color w:val="000000" w:themeColor="text1"/>
        </w:rPr>
        <w:t>5</w:t>
      </w:r>
      <w:r w:rsidRPr="01FC9D75" w:rsidR="052F550F">
        <w:rPr>
          <w:rFonts w:ascii="Calibri" w:hAnsi="Calibri" w:eastAsia="Calibri" w:cs="Calibri"/>
          <w:color w:val="000000" w:themeColor="text1"/>
        </w:rPr>
        <w:t xml:space="preserve"> </w:t>
      </w:r>
      <w:r w:rsidRPr="01FC9D75" w:rsidR="1B1B32D3">
        <w:rPr>
          <w:rFonts w:ascii="Calibri" w:hAnsi="Calibri" w:eastAsia="Calibri" w:cs="Calibri"/>
          <w:color w:val="000000" w:themeColor="text1"/>
        </w:rPr>
        <w:t>entries</w:t>
      </w:r>
      <w:r w:rsidRPr="01FC9D75" w:rsidR="052F550F">
        <w:rPr>
          <w:rFonts w:ascii="Calibri" w:hAnsi="Calibri" w:eastAsia="Calibri" w:cs="Calibri"/>
          <w:color w:val="000000" w:themeColor="text1"/>
        </w:rPr>
        <w:t xml:space="preserve"> will be </w:t>
      </w:r>
      <w:r w:rsidRPr="01FC9D75" w:rsidR="052F550F">
        <w:rPr>
          <w:rFonts w:ascii="Calibri" w:hAnsi="Calibri" w:eastAsia="Calibri" w:cs="Calibri"/>
          <w:color w:val="000000" w:themeColor="text1"/>
          <w:lang w:val="en-AU"/>
        </w:rPr>
        <w:t xml:space="preserve">chosen at random </w:t>
      </w:r>
      <w:r w:rsidRPr="01FC9D75" w:rsidR="5F4D94B5">
        <w:rPr>
          <w:rFonts w:ascii="Calibri" w:hAnsi="Calibri" w:eastAsia="Calibri" w:cs="Calibri"/>
          <w:color w:val="000000" w:themeColor="text1"/>
          <w:lang w:val="en-AU"/>
        </w:rPr>
        <w:t>daily from</w:t>
      </w:r>
      <w:r w:rsidRPr="01FC9D75" w:rsidR="7DFA4CD7">
        <w:rPr>
          <w:rFonts w:ascii="Calibri" w:hAnsi="Calibri" w:eastAsia="Calibri" w:cs="Calibri"/>
          <w:color w:val="000000" w:themeColor="text1"/>
          <w:lang w:val="en-AU"/>
        </w:rPr>
        <w:t xml:space="preserve"> 17/03/2025 to </w:t>
      </w:r>
      <w:proofErr w:type="gramStart"/>
      <w:r w:rsidRPr="01FC9D75" w:rsidR="7DFA4CD7">
        <w:rPr>
          <w:rFonts w:ascii="Calibri" w:hAnsi="Calibri" w:eastAsia="Calibri" w:cs="Calibri"/>
          <w:color w:val="000000" w:themeColor="text1"/>
          <w:lang w:val="en-AU"/>
        </w:rPr>
        <w:t>21/03/2025</w:t>
      </w:r>
      <w:proofErr w:type="gramEnd"/>
    </w:p>
    <w:p w:rsidR="2B6B6064" w:rsidP="01FC9D75" w:rsidRDefault="2B6B6064" w14:paraId="12AA96AB" w14:textId="66706279">
      <w:pPr>
        <w:pStyle w:val="ListParagraph"/>
        <w:numPr>
          <w:ilvl w:val="0"/>
          <w:numId w:val="46"/>
        </w:numPr>
        <w:spacing w:line="276" w:lineRule="auto"/>
        <w:rPr>
          <w:rFonts w:ascii="Calibri" w:hAnsi="Calibri" w:eastAsia="Calibri" w:cs="Calibri"/>
          <w:color w:val="000000" w:themeColor="text1"/>
          <w:lang w:val="en-AU"/>
        </w:rPr>
      </w:pPr>
      <w:r w:rsidRPr="01FC9D75">
        <w:rPr>
          <w:rFonts w:ascii="Calibri" w:hAnsi="Calibri" w:eastAsia="Calibri" w:cs="Calibri"/>
          <w:color w:val="000000" w:themeColor="text1"/>
          <w:lang w:val="en-AU"/>
        </w:rPr>
        <w:t>5 entries will be chosen on location at the Warriors game day.</w:t>
      </w:r>
    </w:p>
    <w:p w:rsidR="052F550F" w:rsidP="00242FCE" w:rsidRDefault="052F550F" w14:paraId="48C6208B" w14:textId="16F7BA8E">
      <w:pPr>
        <w:pStyle w:val="ListParagraph"/>
        <w:numPr>
          <w:ilvl w:val="0"/>
          <w:numId w:val="46"/>
        </w:numPr>
        <w:spacing w:line="276" w:lineRule="auto"/>
        <w:rPr>
          <w:color w:val="000000" w:themeColor="text1"/>
          <w:lang w:val="en-US"/>
        </w:rPr>
      </w:pPr>
      <w:r w:rsidRPr="01FC9D75">
        <w:rPr>
          <w:rFonts w:ascii="Calibri" w:hAnsi="Calibri" w:eastAsia="Calibri" w:cs="Calibri"/>
          <w:color w:val="000000" w:themeColor="text1"/>
          <w:lang w:val="en-AU"/>
        </w:rPr>
        <w:t xml:space="preserve">The winners will be notified by </w:t>
      </w:r>
      <w:r w:rsidRPr="01FC9D75" w:rsidR="0E54B4BB">
        <w:rPr>
          <w:rFonts w:ascii="Calibri" w:hAnsi="Calibri" w:eastAsia="Calibri" w:cs="Calibri"/>
          <w:color w:val="000000" w:themeColor="text1"/>
          <w:lang w:val="en-AU"/>
        </w:rPr>
        <w:t>2</w:t>
      </w:r>
      <w:r w:rsidRPr="01FC9D75" w:rsidR="366455E1">
        <w:rPr>
          <w:rFonts w:ascii="Calibri" w:hAnsi="Calibri" w:eastAsia="Calibri" w:cs="Calibri"/>
          <w:color w:val="000000" w:themeColor="text1"/>
          <w:lang w:val="en-AU"/>
        </w:rPr>
        <w:t>1/03</w:t>
      </w:r>
      <w:r w:rsidRPr="01FC9D75" w:rsidR="0E54B4BB">
        <w:rPr>
          <w:rFonts w:ascii="Calibri" w:hAnsi="Calibri" w:eastAsia="Calibri" w:cs="Calibri"/>
          <w:color w:val="000000" w:themeColor="text1"/>
          <w:lang w:val="en-AU"/>
        </w:rPr>
        <w:t>/2025</w:t>
      </w:r>
      <w:r w:rsidRPr="01FC9D75" w:rsidR="00AA5754">
        <w:rPr>
          <w:rFonts w:ascii="Calibri" w:hAnsi="Calibri" w:eastAsia="Calibri" w:cs="Calibri"/>
          <w:color w:val="000000" w:themeColor="text1"/>
          <w:lang w:val="en-AU"/>
        </w:rPr>
        <w:t>.</w:t>
      </w:r>
    </w:p>
    <w:p w:rsidRPr="00242FCE" w:rsidR="008D2521" w:rsidP="008D2521" w:rsidRDefault="008D2521" w14:paraId="02B44C15" w14:textId="77777777">
      <w:pPr>
        <w:pStyle w:val="ListParagraph"/>
        <w:numPr>
          <w:ilvl w:val="0"/>
          <w:numId w:val="46"/>
        </w:numPr>
        <w:spacing w:line="276" w:lineRule="auto"/>
        <w:rPr>
          <w:rFonts w:asciiTheme="majorHAnsi" w:hAnsiTheme="majorHAnsi" w:cstheme="majorHAnsi"/>
          <w:color w:val="000000" w:themeColor="text1"/>
          <w:lang w:val="en-US"/>
        </w:rPr>
      </w:pPr>
      <w:r w:rsidRPr="00242FCE">
        <w:rPr>
          <w:rFonts w:asciiTheme="majorHAnsi" w:hAnsiTheme="majorHAnsi" w:cstheme="majorHAnsi"/>
          <w:color w:val="000000" w:themeColor="text1"/>
          <w:lang w:val="en-US"/>
        </w:rPr>
        <w:t>If the Promoter is unable to contact the entrant drawn, the Prize is forfeit and the Promoter may select another winner.</w:t>
      </w:r>
    </w:p>
    <w:p w:rsidRPr="00242FCE" w:rsidR="008D2521" w:rsidRDefault="008D2521" w14:paraId="06EB455E" w14:textId="24B7AAA3">
      <w:pPr>
        <w:pStyle w:val="ListParagraph"/>
        <w:numPr>
          <w:ilvl w:val="0"/>
          <w:numId w:val="46"/>
        </w:numPr>
        <w:spacing w:line="276" w:lineRule="auto"/>
        <w:rPr>
          <w:rFonts w:asciiTheme="majorHAnsi" w:hAnsiTheme="majorHAnsi" w:cstheme="majorHAnsi"/>
          <w:color w:val="000000" w:themeColor="text1"/>
          <w:lang w:val="en-US"/>
        </w:rPr>
      </w:pPr>
      <w:r w:rsidRPr="00242FCE">
        <w:rPr>
          <w:rFonts w:asciiTheme="majorHAnsi" w:hAnsiTheme="majorHAnsi" w:cstheme="majorHAnsi"/>
          <w:color w:val="000000" w:themeColor="text1"/>
          <w:lang w:val="en-US"/>
        </w:rPr>
        <w:t>The Prize delivery details will be arranged directly between the Prize winner</w:t>
      </w:r>
      <w:r>
        <w:rPr>
          <w:rFonts w:asciiTheme="majorHAnsi" w:hAnsiTheme="majorHAnsi" w:cstheme="majorHAnsi"/>
          <w:color w:val="000000" w:themeColor="text1"/>
          <w:lang w:val="en-US"/>
        </w:rPr>
        <w:t>s</w:t>
      </w:r>
      <w:r w:rsidRPr="00242FCE">
        <w:rPr>
          <w:rFonts w:asciiTheme="majorHAnsi" w:hAnsiTheme="majorHAnsi" w:cstheme="majorHAnsi"/>
          <w:color w:val="000000" w:themeColor="text1"/>
          <w:lang w:val="en-US"/>
        </w:rPr>
        <w:t xml:space="preserve"> and </w:t>
      </w:r>
      <w:r>
        <w:rPr>
          <w:rFonts w:asciiTheme="majorHAnsi" w:hAnsiTheme="majorHAnsi" w:cstheme="majorHAnsi"/>
          <w:color w:val="000000" w:themeColor="text1"/>
          <w:lang w:val="en-US"/>
        </w:rPr>
        <w:t>the Promoter</w:t>
      </w:r>
      <w:r w:rsidRPr="00242FCE">
        <w:rPr>
          <w:rFonts w:asciiTheme="majorHAnsi" w:hAnsiTheme="majorHAnsi" w:cstheme="majorHAnsi"/>
          <w:color w:val="000000" w:themeColor="text1"/>
          <w:lang w:val="en-US"/>
        </w:rPr>
        <w:t xml:space="preserve"> and are subject to the Prize winner promptly providing NZME with all information requested.</w:t>
      </w:r>
    </w:p>
    <w:p w:rsidR="052F550F" w:rsidP="00242FCE" w:rsidRDefault="052F550F" w14:paraId="7861511E" w14:textId="5ECE9D5F">
      <w:pPr>
        <w:pStyle w:val="ListParagraph"/>
        <w:numPr>
          <w:ilvl w:val="0"/>
          <w:numId w:val="46"/>
        </w:numPr>
        <w:spacing w:line="276" w:lineRule="auto"/>
        <w:rPr>
          <w:color w:val="000000" w:themeColor="text1"/>
          <w:lang w:val="en-US"/>
        </w:rPr>
      </w:pPr>
      <w:r w:rsidRPr="01FC9D75">
        <w:rPr>
          <w:rFonts w:ascii="Calibri" w:hAnsi="Calibri" w:eastAsia="Calibri" w:cs="Calibri"/>
          <w:color w:val="000000" w:themeColor="text1"/>
          <w:lang w:val="en-AU"/>
        </w:rPr>
        <w:t xml:space="preserve">There will be a total of </w:t>
      </w:r>
      <w:r w:rsidRPr="01FC9D75" w:rsidR="0A612B7A">
        <w:rPr>
          <w:rFonts w:ascii="Calibri" w:hAnsi="Calibri" w:eastAsia="Calibri" w:cs="Calibri"/>
          <w:color w:val="000000" w:themeColor="text1"/>
          <w:lang w:val="en-AU"/>
        </w:rPr>
        <w:t>10</w:t>
      </w:r>
      <w:r w:rsidRPr="01FC9D75">
        <w:rPr>
          <w:rFonts w:ascii="Calibri" w:hAnsi="Calibri" w:eastAsia="Calibri" w:cs="Calibri"/>
          <w:color w:val="000000" w:themeColor="text1"/>
          <w:lang w:val="en-AU"/>
        </w:rPr>
        <w:t xml:space="preserve"> x </w:t>
      </w:r>
      <w:r w:rsidRPr="01FC9D75" w:rsidR="00330D19">
        <w:rPr>
          <w:rFonts w:ascii="Calibri" w:hAnsi="Calibri" w:eastAsia="Calibri" w:cs="Calibri"/>
          <w:color w:val="000000" w:themeColor="text1"/>
          <w:lang w:val="en-AU"/>
        </w:rPr>
        <w:t xml:space="preserve">Prize </w:t>
      </w:r>
      <w:r w:rsidRPr="01FC9D75">
        <w:rPr>
          <w:rFonts w:ascii="Calibri" w:hAnsi="Calibri" w:eastAsia="Calibri" w:cs="Calibri"/>
          <w:color w:val="000000" w:themeColor="text1"/>
          <w:lang w:val="en-AU"/>
        </w:rPr>
        <w:t xml:space="preserve">winners </w:t>
      </w:r>
      <w:r w:rsidRPr="01FC9D75" w:rsidR="007F04B7">
        <w:rPr>
          <w:rFonts w:ascii="Calibri" w:hAnsi="Calibri" w:eastAsia="Calibri" w:cs="Calibri"/>
          <w:color w:val="000000" w:themeColor="text1"/>
          <w:lang w:val="en-AU"/>
        </w:rPr>
        <w:t>during the Promotion Period</w:t>
      </w:r>
      <w:r w:rsidRPr="01FC9D75">
        <w:rPr>
          <w:rFonts w:ascii="Calibri" w:hAnsi="Calibri" w:eastAsia="Calibri" w:cs="Calibri"/>
          <w:color w:val="000000" w:themeColor="text1"/>
          <w:lang w:val="en-AU"/>
        </w:rPr>
        <w:t xml:space="preserve">. </w:t>
      </w:r>
    </w:p>
    <w:p w:rsidRPr="00242FCE" w:rsidR="052F550F" w:rsidP="00242FCE" w:rsidRDefault="008D2521" w14:paraId="54FBDF31" w14:textId="23DE1DAC">
      <w:pPr>
        <w:spacing w:after="160" w:line="276" w:lineRule="auto"/>
        <w:ind w:left="360" w:hanging="360"/>
        <w:rPr>
          <w:rFonts w:ascii="Calibri" w:hAnsi="Calibri" w:eastAsia="Calibri" w:cs="Calibri"/>
          <w:color w:val="000000" w:themeColor="text1"/>
        </w:rPr>
      </w:pPr>
      <w:r w:rsidRPr="00242FCE">
        <w:rPr>
          <w:rFonts w:ascii="Calibri" w:hAnsi="Calibri" w:eastAsia="Calibri" w:cs="Calibri"/>
          <w:b/>
          <w:bCs/>
          <w:color w:val="000000" w:themeColor="text1"/>
          <w:lang w:val="en-AU"/>
        </w:rPr>
        <w:t>PRIZE DETAILS</w:t>
      </w:r>
    </w:p>
    <w:p w:rsidR="052F550F" w:rsidP="052F550F" w:rsidRDefault="79AF40DE" w14:paraId="4AA6C667" w14:textId="2AB75B7E" w14:noSpellErr="1">
      <w:pPr>
        <w:pStyle w:val="ListParagraph"/>
        <w:numPr>
          <w:ilvl w:val="0"/>
          <w:numId w:val="3"/>
        </w:numPr>
        <w:spacing w:line="276" w:lineRule="auto"/>
        <w:rPr>
          <w:color w:val="000000" w:themeColor="text1"/>
          <w:lang w:val="en-AU"/>
        </w:rPr>
      </w:pPr>
      <w:r w:rsidRPr="21BC22FC" w:rsidR="79AF40DE">
        <w:rPr>
          <w:rFonts w:ascii="Calibri" w:hAnsi="Calibri" w:eastAsia="Calibri" w:cs="Calibri"/>
          <w:color w:val="000000" w:themeColor="text1" w:themeTint="FF" w:themeShade="FF"/>
          <w:lang w:val="en-AU"/>
        </w:rPr>
        <w:t>Up</w:t>
      </w:r>
      <w:r w:rsidRPr="21BC22FC" w:rsidR="007F04B7">
        <w:rPr>
          <w:rFonts w:ascii="Calibri" w:hAnsi="Calibri" w:eastAsia="Calibri" w:cs="Calibri"/>
          <w:color w:val="000000" w:themeColor="text1" w:themeTint="FF" w:themeShade="FF"/>
          <w:lang w:val="en-AU"/>
        </w:rPr>
        <w:t xml:space="preserve"> </w:t>
      </w:r>
      <w:r w:rsidRPr="21BC22FC" w:rsidR="79AF40DE">
        <w:rPr>
          <w:rFonts w:ascii="Calibri" w:hAnsi="Calibri" w:eastAsia="Calibri" w:cs="Calibri"/>
          <w:color w:val="000000" w:themeColor="text1" w:themeTint="FF" w:themeShade="FF"/>
          <w:lang w:val="en-AU"/>
        </w:rPr>
        <w:t xml:space="preserve">to </w:t>
      </w:r>
      <w:commentRangeStart w:id="1"/>
      <w:commentRangeStart w:id="491279124"/>
      <w:r w:rsidRPr="21BC22FC" w:rsidR="79AF40DE">
        <w:rPr>
          <w:rFonts w:ascii="Calibri" w:hAnsi="Calibri" w:eastAsia="Calibri" w:cs="Calibri"/>
          <w:color w:val="000000" w:themeColor="text1" w:themeTint="FF" w:themeShade="FF"/>
          <w:lang w:val="en-AU"/>
        </w:rPr>
        <w:t xml:space="preserve">$200 </w:t>
      </w:r>
      <w:commentRangeEnd w:id="1"/>
      <w:r>
        <w:rPr>
          <w:rStyle w:val="CommentReference"/>
        </w:rPr>
        <w:commentReference w:id="1"/>
      </w:r>
      <w:commentRangeEnd w:id="491279124"/>
      <w:r>
        <w:rPr>
          <w:rStyle w:val="CommentReference"/>
        </w:rPr>
        <w:commentReference w:id="491279124"/>
      </w:r>
      <w:r w:rsidRPr="21BC22FC" w:rsidR="79AF40DE">
        <w:rPr>
          <w:rFonts w:ascii="Calibri" w:hAnsi="Calibri" w:eastAsia="Calibri" w:cs="Calibri"/>
          <w:color w:val="000000" w:themeColor="text1" w:themeTint="FF" w:themeShade="FF"/>
          <w:lang w:val="en-AU"/>
        </w:rPr>
        <w:t xml:space="preserve">and a chance to win a $500 Frank Energy Voucher </w:t>
      </w:r>
      <w:r w:rsidRPr="21BC22FC" w:rsidR="007F04B7">
        <w:rPr>
          <w:rFonts w:ascii="Calibri" w:hAnsi="Calibri" w:eastAsia="Calibri" w:cs="Calibri"/>
          <w:color w:val="000000" w:themeColor="text1" w:themeTint="FF" w:themeShade="FF"/>
          <w:lang w:val="en-AU"/>
        </w:rPr>
        <w:t>(the “</w:t>
      </w:r>
      <w:r w:rsidRPr="21BC22FC" w:rsidR="007F04B7">
        <w:rPr>
          <w:rFonts w:ascii="Calibri" w:hAnsi="Calibri" w:eastAsia="Calibri" w:cs="Calibri"/>
          <w:b w:val="1"/>
          <w:bCs w:val="1"/>
          <w:color w:val="000000" w:themeColor="text1" w:themeTint="FF" w:themeShade="FF"/>
          <w:lang w:val="en-AU"/>
        </w:rPr>
        <w:t>Prize</w:t>
      </w:r>
      <w:r w:rsidRPr="21BC22FC" w:rsidR="007F04B7">
        <w:rPr>
          <w:rFonts w:ascii="Calibri" w:hAnsi="Calibri" w:eastAsia="Calibri" w:cs="Calibri"/>
          <w:color w:val="000000" w:themeColor="text1" w:themeTint="FF" w:themeShade="FF"/>
          <w:lang w:val="en-AU"/>
        </w:rPr>
        <w:t>”)</w:t>
      </w:r>
    </w:p>
    <w:p w:rsidRPr="00242FCE" w:rsidR="006C57EE" w:rsidP="00242FCE" w:rsidRDefault="006C57EE" w14:paraId="3ED2979E" w14:textId="405265BE">
      <w:pPr>
        <w:pStyle w:val="ListParagraph"/>
        <w:numPr>
          <w:ilvl w:val="0"/>
          <w:numId w:val="3"/>
        </w:numPr>
        <w:rPr>
          <w:rFonts w:ascii="Calibri" w:hAnsi="Calibri" w:eastAsia="Calibri" w:cs="Calibri"/>
          <w:color w:val="000000" w:themeColor="text1"/>
        </w:rPr>
      </w:pPr>
      <w:r w:rsidRPr="00242FCE">
        <w:rPr>
          <w:rFonts w:ascii="Calibri" w:hAnsi="Calibri" w:eastAsia="Calibri" w:cs="Calibri"/>
          <w:color w:val="000000" w:themeColor="text1"/>
        </w:rPr>
        <w:t xml:space="preserve">The </w:t>
      </w:r>
      <w:r w:rsidRPr="00242FCE" w:rsidR="052F550F">
        <w:rPr>
          <w:rFonts w:ascii="Calibri" w:hAnsi="Calibri" w:eastAsia="Calibri" w:cs="Calibri"/>
          <w:color w:val="000000" w:themeColor="text1"/>
        </w:rPr>
        <w:t xml:space="preserve">Prize is as stated, non-negotiable, </w:t>
      </w:r>
      <w:r w:rsidR="00B45409">
        <w:rPr>
          <w:rFonts w:ascii="Calibri" w:hAnsi="Calibri" w:eastAsia="Calibri" w:cs="Calibri"/>
          <w:color w:val="000000" w:themeColor="text1"/>
        </w:rPr>
        <w:t xml:space="preserve">non-transferable </w:t>
      </w:r>
      <w:r w:rsidRPr="00242FCE" w:rsidR="052F550F">
        <w:rPr>
          <w:rFonts w:ascii="Calibri" w:hAnsi="Calibri" w:eastAsia="Calibri" w:cs="Calibri"/>
          <w:color w:val="000000" w:themeColor="text1"/>
        </w:rPr>
        <w:t xml:space="preserve">and cannot be exchanged. </w:t>
      </w:r>
    </w:p>
    <w:p w:rsidRPr="00242FCE" w:rsidR="052F550F" w:rsidP="21BC22FC" w:rsidRDefault="052F550F" w14:paraId="5E8997FF" w14:textId="72413DF4" w14:noSpellErr="1">
      <w:pPr>
        <w:pStyle w:val="ListParagraph"/>
        <w:numPr>
          <w:ilvl w:val="0"/>
          <w:numId w:val="3"/>
        </w:numPr>
        <w:rPr>
          <w:rFonts w:ascii="Calibri" w:hAnsi="Calibri" w:eastAsia="Calibri" w:cs="Calibri" w:asciiTheme="majorAscii" w:hAnsiTheme="majorAscii" w:eastAsiaTheme="majorAscii" w:cstheme="majorAscii"/>
          <w:color w:val="000000" w:themeColor="text1"/>
          <w:sz w:val="22"/>
          <w:szCs w:val="22"/>
        </w:rPr>
      </w:pPr>
      <w:commentRangeStart w:id="2"/>
      <w:commentRangeStart w:id="1457496908"/>
      <w:r w:rsidRPr="21BC22FC" w:rsidR="052F550F">
        <w:rPr>
          <w:rFonts w:ascii="Calibri" w:hAnsi="Calibri" w:eastAsia="Calibri" w:cs="Calibri"/>
          <w:color w:val="000000" w:themeColor="text1" w:themeTint="FF" w:themeShade="FF"/>
        </w:rPr>
        <w:t xml:space="preserve">The Prize will be paid by way of bank transfer to the bank account nominated by the </w:t>
      </w:r>
      <w:r w:rsidRPr="21BC22FC" w:rsidR="008D2521">
        <w:rPr>
          <w:rFonts w:ascii="Calibri" w:hAnsi="Calibri" w:eastAsia="Calibri" w:cs="Calibri"/>
          <w:color w:val="000000" w:themeColor="text1" w:themeTint="FF" w:themeShade="FF"/>
        </w:rPr>
        <w:t xml:space="preserve">Prize </w:t>
      </w:r>
      <w:r w:rsidRPr="21BC22FC" w:rsidR="008D2521">
        <w:rPr>
          <w:rFonts w:ascii="Calibri" w:hAnsi="Calibri" w:eastAsia="Calibri" w:cs="Calibri" w:asciiTheme="majorAscii" w:hAnsiTheme="majorAscii" w:eastAsiaTheme="majorAscii" w:cstheme="majorAscii"/>
          <w:color w:val="000000" w:themeColor="text1" w:themeTint="FF" w:themeShade="FF"/>
          <w:sz w:val="22"/>
          <w:szCs w:val="22"/>
        </w:rPr>
        <w:t>winners</w:t>
      </w:r>
      <w:r w:rsidRPr="21BC22FC" w:rsidR="052F550F">
        <w:rPr>
          <w:rFonts w:ascii="Calibri" w:hAnsi="Calibri" w:eastAsia="Calibri" w:cs="Calibri" w:asciiTheme="majorAscii" w:hAnsiTheme="majorAscii" w:eastAsiaTheme="majorAscii" w:cstheme="majorAscii"/>
          <w:color w:val="000000" w:themeColor="text1" w:themeTint="FF" w:themeShade="FF"/>
          <w:sz w:val="22"/>
          <w:szCs w:val="22"/>
        </w:rPr>
        <w:t>.</w:t>
      </w:r>
      <w:commentRangeEnd w:id="2"/>
      <w:r>
        <w:rPr>
          <w:rStyle w:val="CommentReference"/>
        </w:rPr>
        <w:commentReference w:id="2"/>
      </w:r>
      <w:commentRangeEnd w:id="1457496908"/>
      <w:r>
        <w:rPr>
          <w:rStyle w:val="CommentReference"/>
        </w:rPr>
        <w:commentReference w:id="1457496908"/>
      </w:r>
    </w:p>
    <w:p w:rsidR="2827B4AF" w:rsidP="21BC22FC" w:rsidRDefault="2827B4AF" w14:paraId="48A24ABB" w14:textId="5E3040AE">
      <w:pPr>
        <w:pStyle w:val="ListParagraph"/>
        <w:numPr>
          <w:ilvl w:val="0"/>
          <w:numId w:val="3"/>
        </w:numPr>
        <w:rPr>
          <w:rFonts w:ascii="Calibri" w:hAnsi="Calibri" w:eastAsia="Calibri" w:cs="Calibri" w:asciiTheme="majorAscii" w:hAnsiTheme="majorAscii" w:eastAsiaTheme="majorAscii" w:cstheme="majorAscii"/>
          <w:b w:val="0"/>
          <w:bCs w:val="0"/>
          <w:i w:val="0"/>
          <w:iCs w:val="0"/>
          <w:caps w:val="0"/>
          <w:smallCaps w:val="0"/>
          <w:noProof w:val="0"/>
          <w:color w:val="333333"/>
          <w:sz w:val="22"/>
          <w:szCs w:val="22"/>
          <w:lang w:val="en-NZ"/>
        </w:rPr>
      </w:pPr>
      <w:r w:rsidRPr="21BC22FC" w:rsidR="2827B4AF">
        <w:rPr>
          <w:rFonts w:ascii="Calibri" w:hAnsi="Calibri" w:eastAsia="Calibri" w:cs="Calibri" w:asciiTheme="majorAscii" w:hAnsiTheme="majorAscii" w:eastAsiaTheme="majorAscii" w:cstheme="majorAscii"/>
          <w:b w:val="0"/>
          <w:bCs w:val="0"/>
          <w:i w:val="0"/>
          <w:iCs w:val="0"/>
          <w:caps w:val="0"/>
          <w:smallCaps w:val="0"/>
          <w:noProof w:val="0"/>
          <w:color w:val="333333"/>
          <w:sz w:val="22"/>
          <w:szCs w:val="22"/>
          <w:lang w:val="en-NZ"/>
        </w:rPr>
        <w:t>The account credit will be arranged by Frank Energy directly with the winners.</w:t>
      </w:r>
    </w:p>
    <w:p w:rsidR="66427C10" w:rsidP="21BC22FC" w:rsidRDefault="66427C10" w14:paraId="53A34E30" w14:textId="62E25119">
      <w:pPr>
        <w:pStyle w:val="ListParagraph"/>
        <w:numPr>
          <w:ilvl w:val="0"/>
          <w:numId w:val="3"/>
        </w:numPr>
        <w:rPr>
          <w:rFonts w:ascii="Calibri" w:hAnsi="Calibri" w:eastAsia="Calibri" w:cs="Calibri" w:asciiTheme="majorAscii" w:hAnsiTheme="majorAscii" w:eastAsiaTheme="majorAscii" w:cstheme="majorAscii"/>
          <w:noProof w:val="0"/>
          <w:sz w:val="22"/>
          <w:szCs w:val="22"/>
          <w:lang w:val="en-NZ"/>
        </w:rPr>
      </w:pPr>
      <w:r w:rsidRPr="21BC22FC" w:rsidR="2827B4AF">
        <w:rPr>
          <w:rFonts w:ascii="Calibri" w:hAnsi="Calibri" w:eastAsia="Calibri" w:cs="Calibri" w:asciiTheme="majorAscii" w:hAnsiTheme="majorAscii" w:eastAsiaTheme="majorAscii" w:cstheme="majorAscii"/>
          <w:b w:val="0"/>
          <w:bCs w:val="0"/>
          <w:i w:val="0"/>
          <w:iCs w:val="0"/>
          <w:caps w:val="0"/>
          <w:smallCaps w:val="0"/>
          <w:noProof w:val="0"/>
          <w:color w:val="333333"/>
          <w:sz w:val="22"/>
          <w:szCs w:val="22"/>
          <w:lang w:val="en-NZ"/>
        </w:rPr>
        <w:t>The winner must be a Frank Energy customer, or sign up to Frank Energy, to redeem the credit.</w:t>
      </w:r>
    </w:p>
    <w:p w:rsidR="66427C10" w:rsidP="21BC22FC" w:rsidRDefault="66427C10" w14:paraId="44CAA857" w14:textId="36752480">
      <w:pPr>
        <w:pStyle w:val="ListParagraph"/>
        <w:numPr>
          <w:ilvl w:val="0"/>
          <w:numId w:val="3"/>
        </w:numPr>
        <w:rPr>
          <w:rFonts w:ascii="Calibri" w:hAnsi="Calibri" w:eastAsia="ＭＳ ゴシック" w:cs="Angsana New" w:asciiTheme="majorAscii" w:hAnsiTheme="majorAscii" w:eastAsiaTheme="majorEastAsia" w:cstheme="majorBidi"/>
          <w:color w:val="000000" w:themeColor="text1" w:themeTint="FF" w:themeShade="FF"/>
        </w:rPr>
      </w:pPr>
      <w:commentRangeStart w:id="4"/>
      <w:r w:rsidRPr="21BC22FC" w:rsidR="2827B4AF">
        <w:rPr>
          <w:rFonts w:ascii="Calibri" w:hAnsi="Calibri" w:eastAsia="ＭＳ ゴシック" w:cs="Angsana New" w:asciiTheme="majorAscii" w:hAnsiTheme="majorAscii" w:eastAsiaTheme="majorEastAsia" w:cstheme="majorBidi"/>
          <w:color w:val="000000" w:themeColor="text1" w:themeTint="FF" w:themeShade="FF"/>
        </w:rPr>
        <w:t>Frank Energy account credit c</w:t>
      </w:r>
      <w:r w:rsidRPr="21BC22FC" w:rsidR="66427C10">
        <w:rPr>
          <w:rFonts w:ascii="Calibri" w:hAnsi="Calibri" w:eastAsia="ＭＳ ゴシック" w:cs="Angsana New" w:asciiTheme="majorAscii" w:hAnsiTheme="majorAscii" w:eastAsiaTheme="majorEastAsia" w:cstheme="majorBidi"/>
          <w:color w:val="000000" w:themeColor="text1" w:themeTint="FF" w:themeShade="FF"/>
        </w:rPr>
        <w:t>an be gifted to friends or family,</w:t>
      </w:r>
      <w:r w:rsidRPr="21BC22FC" w:rsidR="66427C10">
        <w:rPr>
          <w:rFonts w:ascii="Calibri" w:hAnsi="Calibri" w:eastAsia="ＭＳ ゴシック" w:cs="Angsana New" w:asciiTheme="majorAscii" w:hAnsiTheme="majorAscii" w:eastAsiaTheme="majorEastAsia" w:cstheme="majorBidi"/>
          <w:color w:val="000000" w:themeColor="text1" w:themeTint="FF" w:themeShade="FF"/>
        </w:rPr>
        <w:t xml:space="preserve"> above term</w:t>
      </w:r>
      <w:r w:rsidRPr="21BC22FC" w:rsidR="33E46347">
        <w:rPr>
          <w:rFonts w:ascii="Calibri" w:hAnsi="Calibri" w:eastAsia="ＭＳ ゴシック" w:cs="Angsana New" w:asciiTheme="majorAscii" w:hAnsiTheme="majorAscii" w:eastAsiaTheme="majorEastAsia" w:cstheme="majorBidi"/>
          <w:color w:val="000000" w:themeColor="text1" w:themeTint="FF" w:themeShade="FF"/>
        </w:rPr>
        <w:t>s</w:t>
      </w:r>
      <w:r w:rsidRPr="21BC22FC" w:rsidR="66427C10">
        <w:rPr>
          <w:rFonts w:ascii="Calibri" w:hAnsi="Calibri" w:eastAsia="ＭＳ ゴシック" w:cs="Angsana New" w:asciiTheme="majorAscii" w:hAnsiTheme="majorAscii" w:eastAsiaTheme="majorEastAsia" w:cstheme="majorBidi"/>
          <w:color w:val="000000" w:themeColor="text1" w:themeTint="FF" w:themeShade="FF"/>
        </w:rPr>
        <w:t xml:space="preserve"> still applies.</w:t>
      </w:r>
      <w:commentRangeEnd w:id="4"/>
      <w:r>
        <w:rPr>
          <w:rStyle w:val="CommentReference"/>
        </w:rPr>
        <w:commentReference w:id="4"/>
      </w:r>
    </w:p>
    <w:p w:rsidR="66427C10" w:rsidP="21BC22FC" w:rsidRDefault="66427C10" w14:paraId="5496CF40" w14:textId="7D7A06A0">
      <w:pPr>
        <w:pStyle w:val="ListParagraph"/>
        <w:numPr>
          <w:ilvl w:val="0"/>
          <w:numId w:val="3"/>
        </w:numPr>
        <w:rPr>
          <w:rFonts w:ascii="Calibri" w:hAnsi="Calibri" w:eastAsia="ＭＳ ゴシック" w:cs="Angsana New" w:asciiTheme="majorAscii" w:hAnsiTheme="majorAscii" w:eastAsiaTheme="majorEastAsia" w:cstheme="majorBidi"/>
        </w:rPr>
      </w:pPr>
      <w:commentRangeStart w:id="5"/>
      <w:r w:rsidRPr="21BC22FC" w:rsidR="5851E528">
        <w:rPr>
          <w:rFonts w:ascii="Calibri" w:hAnsi="Calibri" w:eastAsia="ＭＳ ゴシック" w:cs="Angsana New" w:asciiTheme="majorAscii" w:hAnsiTheme="majorAscii" w:eastAsiaTheme="majorEastAsia" w:cstheme="majorBidi"/>
          <w:color w:val="000000" w:themeColor="text1" w:themeTint="FF" w:themeShade="FF"/>
        </w:rPr>
        <w:t>Frank Energy account credit</w:t>
      </w:r>
      <w:r w:rsidRPr="21BC22FC" w:rsidR="66427C10">
        <w:rPr>
          <w:rFonts w:ascii="Calibri" w:hAnsi="Calibri" w:eastAsia="ＭＳ ゴシック" w:cs="Angsana New" w:asciiTheme="majorAscii" w:hAnsiTheme="majorAscii" w:eastAsiaTheme="majorEastAsia" w:cstheme="majorBidi"/>
          <w:color w:val="000000" w:themeColor="text1" w:themeTint="FF" w:themeShade="FF"/>
        </w:rPr>
        <w:t xml:space="preserve"> </w:t>
      </w:r>
      <w:commentRangeEnd w:id="5"/>
      <w:r>
        <w:rPr>
          <w:rStyle w:val="CommentReference"/>
        </w:rPr>
        <w:commentReference w:id="5"/>
      </w:r>
      <w:r w:rsidRPr="21BC22FC" w:rsidR="66427C10">
        <w:rPr>
          <w:rFonts w:ascii="Calibri" w:hAnsi="Calibri" w:eastAsia="ＭＳ ゴシック" w:cs="Angsana New" w:asciiTheme="majorAscii" w:hAnsiTheme="majorAscii" w:eastAsiaTheme="majorEastAsia" w:cstheme="majorBidi"/>
          <w:color w:val="000000" w:themeColor="text1" w:themeTint="FF" w:themeShade="FF"/>
        </w:rPr>
        <w:t>cannot be exchanged for cash.</w:t>
      </w:r>
    </w:p>
    <w:p w:rsidR="66427C10" w:rsidP="21BC22FC" w:rsidRDefault="66427C10" w14:paraId="1214D892" w14:textId="57C20FE5">
      <w:pPr>
        <w:pStyle w:val="ListParagraph"/>
        <w:numPr>
          <w:ilvl w:val="0"/>
          <w:numId w:val="3"/>
        </w:numPr>
        <w:rPr>
          <w:rFonts w:ascii="Calibri" w:hAnsi="Calibri" w:eastAsia="ＭＳ ゴシック" w:cs="Angsana New" w:asciiTheme="majorAscii" w:hAnsiTheme="majorAscii" w:eastAsiaTheme="majorEastAsia" w:cstheme="majorBidi"/>
        </w:rPr>
      </w:pPr>
      <w:commentRangeStart w:id="6"/>
      <w:r w:rsidRPr="21BC22FC" w:rsidR="595701FE">
        <w:rPr>
          <w:rFonts w:ascii="Calibri" w:hAnsi="Calibri" w:eastAsia="ＭＳ ゴシック" w:cs="Angsana New" w:asciiTheme="majorAscii" w:hAnsiTheme="majorAscii" w:eastAsiaTheme="majorEastAsia" w:cstheme="majorBidi"/>
          <w:color w:val="000000" w:themeColor="text1" w:themeTint="FF" w:themeShade="FF"/>
        </w:rPr>
        <w:t xml:space="preserve">Frank Energy account credit must </w:t>
      </w:r>
      <w:commentRangeEnd w:id="6"/>
      <w:r>
        <w:rPr>
          <w:rStyle w:val="CommentReference"/>
        </w:rPr>
        <w:commentReference w:id="6"/>
      </w:r>
      <w:r w:rsidRPr="21BC22FC" w:rsidR="66427C10">
        <w:rPr>
          <w:rFonts w:ascii="Calibri" w:hAnsi="Calibri" w:eastAsia="ＭＳ ゴシック" w:cs="Angsana New" w:asciiTheme="majorAscii" w:hAnsiTheme="majorAscii" w:eastAsiaTheme="majorEastAsia" w:cstheme="majorBidi"/>
          <w:color w:val="000000" w:themeColor="text1" w:themeTint="FF" w:themeShade="FF"/>
        </w:rPr>
        <w:t>be redeemed by 30 May 2025.</w:t>
      </w:r>
    </w:p>
    <w:p w:rsidR="052F550F" w:rsidP="052F550F" w:rsidRDefault="052F550F" w14:paraId="2EEA3B1B" w14:textId="6290C25A">
      <w:pPr>
        <w:rPr>
          <w:rFonts w:ascii="Calibri" w:hAnsi="Calibri" w:eastAsia="Calibri" w:cs="Calibri"/>
          <w:color w:val="000000" w:themeColor="text1"/>
          <w:sz w:val="22"/>
          <w:szCs w:val="22"/>
        </w:rPr>
      </w:pPr>
    </w:p>
    <w:p w:rsidRPr="00242FCE" w:rsidR="052F550F" w:rsidP="00242FCE" w:rsidRDefault="00511168" w14:paraId="219CE9AC" w14:textId="417FA826">
      <w:pPr>
        <w:rPr>
          <w:rFonts w:ascii="Calibri" w:hAnsi="Calibri" w:eastAsia="Calibri" w:cs="Calibri"/>
          <w:b/>
          <w:bCs/>
          <w:color w:val="000000" w:themeColor="text1"/>
        </w:rPr>
      </w:pPr>
      <w:r w:rsidRPr="00242FCE">
        <w:rPr>
          <w:rFonts w:ascii="Calibri" w:hAnsi="Calibri" w:eastAsia="Calibri" w:cs="Calibri"/>
          <w:b/>
          <w:bCs/>
          <w:color w:val="000000" w:themeColor="text1"/>
        </w:rPr>
        <w:t>OTHER</w:t>
      </w:r>
    </w:p>
    <w:p w:rsidR="00CF7CC3" w:rsidP="00CF7CC3" w:rsidRDefault="00CF7CC3" w14:paraId="76F15B86" w14:textId="57881D88">
      <w:pPr>
        <w:pStyle w:val="ListParagraph"/>
        <w:numPr>
          <w:ilvl w:val="0"/>
          <w:numId w:val="2"/>
        </w:numPr>
        <w:rPr>
          <w:rFonts w:ascii="Calibri" w:hAnsi="Calibri" w:eastAsia="Calibri" w:cs="Calibri"/>
          <w:color w:val="000000" w:themeColor="text1"/>
        </w:rPr>
      </w:pPr>
      <w:r w:rsidRPr="1C64441C">
        <w:rPr>
          <w:rFonts w:ascii="Calibri" w:hAnsi="Calibri" w:eastAsia="Calibri" w:cs="Calibri"/>
          <w:color w:val="000000" w:themeColor="text1"/>
        </w:rPr>
        <w:t xml:space="preserve">The Prize winner is responsible for providing their correct contact details and bank account details to receive payment. </w:t>
      </w:r>
    </w:p>
    <w:p w:rsidRPr="00716C0B" w:rsidR="00716C0B" w:rsidP="00242FCE" w:rsidRDefault="00716C0B" w14:paraId="5EE41D0E" w14:textId="77777777">
      <w:pPr>
        <w:pStyle w:val="ListParagraph"/>
        <w:numPr>
          <w:ilvl w:val="0"/>
          <w:numId w:val="2"/>
        </w:numPr>
        <w:ind w:left="567" w:hanging="567"/>
        <w:rPr>
          <w:rFonts w:ascii="Calibri" w:hAnsi="Calibri" w:eastAsia="Calibri" w:cs="Calibri"/>
          <w:color w:val="000000" w:themeColor="text1"/>
        </w:rPr>
      </w:pPr>
      <w:r w:rsidRPr="00716C0B">
        <w:rPr>
          <w:rFonts w:ascii="Calibri" w:hAnsi="Calibri" w:eastAsia="Calibri" w:cs="Calibri"/>
          <w:color w:val="000000" w:themeColor="text1"/>
        </w:rPr>
        <w:t xml:space="preserve">The Promoter takes no responsibility for any failure or delay in delivering the Prize but will provide all reasonable assistance in cases where the Prize is not received by the Prize winners. </w:t>
      </w:r>
    </w:p>
    <w:p w:rsidRPr="00242FCE" w:rsidR="00CF7CC3" w:rsidP="00242FCE" w:rsidRDefault="00716C0B" w14:paraId="346F753C" w14:textId="644394B2">
      <w:pPr>
        <w:pStyle w:val="ListParagraph"/>
        <w:numPr>
          <w:ilvl w:val="0"/>
          <w:numId w:val="2"/>
        </w:numPr>
        <w:ind w:left="567" w:hanging="567"/>
        <w:rPr>
          <w:rFonts w:ascii="Calibri" w:hAnsi="Calibri" w:eastAsia="Calibri" w:cs="Calibri"/>
          <w:color w:val="000000" w:themeColor="text1"/>
        </w:rPr>
      </w:pPr>
      <w:r w:rsidRPr="00716C0B">
        <w:rPr>
          <w:rFonts w:ascii="Calibri" w:hAnsi="Calibri" w:eastAsia="Calibri" w:cs="Calibri"/>
          <w:color w:val="000000" w:themeColor="text1"/>
        </w:rPr>
        <w:t xml:space="preserve">The Prize will be forfeited if the Prize winner fails to provide their contact or bank account details or validly claim the Prize within 5 days from the end of the Promotion Period. </w:t>
      </w:r>
    </w:p>
    <w:p w:rsidR="052F550F" w:rsidP="052F550F" w:rsidRDefault="00422368" w14:paraId="496A473F" w14:textId="35B92FA0">
      <w:pPr>
        <w:pStyle w:val="ListParagraph"/>
        <w:numPr>
          <w:ilvl w:val="0"/>
          <w:numId w:val="2"/>
        </w:numPr>
        <w:spacing w:line="276" w:lineRule="auto"/>
        <w:ind w:left="567" w:hanging="567"/>
        <w:rPr>
          <w:color w:val="000000" w:themeColor="text1"/>
          <w:lang w:val="en-US"/>
        </w:rPr>
      </w:pPr>
      <w:r>
        <w:rPr>
          <w:rFonts w:ascii="Calibri" w:hAnsi="Calibri" w:eastAsia="Calibri" w:cs="Calibri"/>
          <w:color w:val="000000" w:themeColor="text1"/>
        </w:rPr>
        <w:t>T</w:t>
      </w:r>
      <w:r w:rsidRPr="052F550F" w:rsidR="052F550F">
        <w:rPr>
          <w:rFonts w:ascii="Calibri" w:hAnsi="Calibri" w:eastAsia="Calibri" w:cs="Calibri"/>
          <w:color w:val="000000" w:themeColor="text1"/>
        </w:rPr>
        <w:t>hese Terms and Conditions</w:t>
      </w:r>
      <w:r>
        <w:rPr>
          <w:rFonts w:ascii="Calibri" w:hAnsi="Calibri" w:eastAsia="Calibri" w:cs="Calibri"/>
          <w:color w:val="000000" w:themeColor="text1"/>
        </w:rPr>
        <w:t xml:space="preserve"> (</w:t>
      </w:r>
      <w:r w:rsidRPr="052F550F" w:rsidR="052F550F">
        <w:rPr>
          <w:rFonts w:ascii="Calibri" w:hAnsi="Calibri" w:eastAsia="Calibri" w:cs="Calibri"/>
          <w:color w:val="000000" w:themeColor="text1"/>
        </w:rPr>
        <w:t>including the Promotion Period</w:t>
      </w:r>
      <w:r>
        <w:rPr>
          <w:rFonts w:ascii="Calibri" w:hAnsi="Calibri" w:eastAsia="Calibri" w:cs="Calibri"/>
          <w:color w:val="000000" w:themeColor="text1"/>
        </w:rPr>
        <w:t>)</w:t>
      </w:r>
      <w:r w:rsidR="00B45409">
        <w:rPr>
          <w:rFonts w:ascii="Calibri" w:hAnsi="Calibri" w:eastAsia="Calibri" w:cs="Calibri"/>
          <w:color w:val="000000" w:themeColor="text1"/>
        </w:rPr>
        <w:t xml:space="preserve"> may be </w:t>
      </w:r>
      <w:proofErr w:type="gramStart"/>
      <w:r w:rsidR="00B45409">
        <w:rPr>
          <w:rFonts w:ascii="Calibri" w:hAnsi="Calibri" w:eastAsia="Calibri" w:cs="Calibri"/>
          <w:color w:val="000000" w:themeColor="text1"/>
        </w:rPr>
        <w:t>amended</w:t>
      </w:r>
      <w:proofErr w:type="gramEnd"/>
      <w:r w:rsidRPr="052F550F" w:rsidR="052F550F">
        <w:rPr>
          <w:rFonts w:ascii="Calibri" w:hAnsi="Calibri" w:eastAsia="Calibri" w:cs="Calibri"/>
          <w:color w:val="000000" w:themeColor="text1"/>
        </w:rPr>
        <w:t xml:space="preserve"> </w:t>
      </w:r>
      <w:r>
        <w:rPr>
          <w:rFonts w:ascii="Calibri" w:hAnsi="Calibri" w:eastAsia="Calibri" w:cs="Calibri"/>
          <w:color w:val="000000" w:themeColor="text1"/>
        </w:rPr>
        <w:t xml:space="preserve">and the Promotion terminated </w:t>
      </w:r>
      <w:r w:rsidRPr="052F550F" w:rsidR="052F550F">
        <w:rPr>
          <w:rFonts w:ascii="Calibri" w:hAnsi="Calibri" w:eastAsia="Calibri" w:cs="Calibri"/>
          <w:color w:val="000000" w:themeColor="text1"/>
        </w:rPr>
        <w:t>at any time</w:t>
      </w:r>
      <w:r w:rsidR="00B45409">
        <w:rPr>
          <w:rFonts w:ascii="Calibri" w:hAnsi="Calibri" w:eastAsia="Calibri" w:cs="Calibri"/>
          <w:color w:val="000000" w:themeColor="text1"/>
        </w:rPr>
        <w:t xml:space="preserve"> by the Promoter</w:t>
      </w:r>
      <w:r w:rsidR="005C4A4D">
        <w:rPr>
          <w:rFonts w:ascii="Calibri" w:hAnsi="Calibri" w:eastAsia="Calibri" w:cs="Calibri"/>
          <w:color w:val="000000" w:themeColor="text1"/>
        </w:rPr>
        <w:t>.</w:t>
      </w:r>
    </w:p>
    <w:p w:rsidR="052F550F" w:rsidP="052F550F" w:rsidRDefault="052F550F" w14:paraId="5946383A" w14:textId="58CD1ACB">
      <w:pPr>
        <w:pStyle w:val="ListParagraph"/>
        <w:numPr>
          <w:ilvl w:val="0"/>
          <w:numId w:val="2"/>
        </w:numPr>
        <w:spacing w:line="276" w:lineRule="auto"/>
        <w:ind w:left="567" w:hanging="567"/>
        <w:rPr>
          <w:color w:val="000000" w:themeColor="text1"/>
          <w:lang w:val="en-US"/>
        </w:rPr>
      </w:pPr>
      <w:r w:rsidRPr="052F550F">
        <w:rPr>
          <w:rFonts w:ascii="Calibri" w:hAnsi="Calibri" w:eastAsia="Calibri" w:cs="Calibri"/>
          <w:color w:val="000000" w:themeColor="text1"/>
          <w:lang w:val="en-AU"/>
        </w:rPr>
        <w:t>The Promoter</w:t>
      </w:r>
      <w:r w:rsidR="00B45409">
        <w:rPr>
          <w:rFonts w:ascii="Calibri" w:hAnsi="Calibri" w:eastAsia="Calibri" w:cs="Calibri"/>
          <w:color w:val="000000" w:themeColor="text1"/>
          <w:lang w:val="en-AU"/>
        </w:rPr>
        <w:t>’</w:t>
      </w:r>
      <w:r w:rsidRPr="052F550F">
        <w:rPr>
          <w:rFonts w:ascii="Calibri" w:hAnsi="Calibri" w:eastAsia="Calibri" w:cs="Calibri"/>
          <w:color w:val="000000" w:themeColor="text1"/>
          <w:lang w:val="en-AU"/>
        </w:rPr>
        <w:t>s decisions on all entry and promotion matters are final and no correspondence will be entered into</w:t>
      </w:r>
      <w:r w:rsidR="00D66B42">
        <w:rPr>
          <w:rFonts w:ascii="Calibri" w:hAnsi="Calibri" w:eastAsia="Calibri" w:cs="Calibri"/>
          <w:color w:val="000000" w:themeColor="text1"/>
          <w:lang w:val="en-AU"/>
        </w:rPr>
        <w:t>.</w:t>
      </w:r>
    </w:p>
    <w:p w:rsidRPr="00242FCE" w:rsidR="052F550F" w:rsidP="052F550F" w:rsidRDefault="052F550F" w14:paraId="3FB1AEBE" w14:textId="0B9C9696">
      <w:pPr>
        <w:pStyle w:val="ListParagraph"/>
        <w:numPr>
          <w:ilvl w:val="0"/>
          <w:numId w:val="2"/>
        </w:numPr>
        <w:spacing w:line="276" w:lineRule="auto"/>
        <w:ind w:left="567" w:hanging="567"/>
        <w:rPr>
          <w:color w:val="000000" w:themeColor="text1"/>
          <w:lang w:val="en-US"/>
        </w:rPr>
      </w:pPr>
      <w:r w:rsidRPr="052F550F">
        <w:rPr>
          <w:rFonts w:ascii="Calibri" w:hAnsi="Calibri" w:eastAsia="Calibri" w:cs="Calibri"/>
          <w:color w:val="000000" w:themeColor="text1"/>
          <w:lang w:val="en-AU"/>
        </w:rPr>
        <w:t>Entry into this Promotion is deemed to be acceptance of these terms and conditions.</w:t>
      </w:r>
    </w:p>
    <w:p w:rsidRPr="00242FCE" w:rsidR="00C66191" w:rsidP="00242FCE" w:rsidRDefault="00C66191" w14:paraId="6237BA0C" w14:textId="01C1F812">
      <w:pPr>
        <w:pStyle w:val="ListParagraph"/>
        <w:numPr>
          <w:ilvl w:val="0"/>
          <w:numId w:val="2"/>
        </w:numPr>
        <w:spacing w:line="276" w:lineRule="auto"/>
        <w:ind w:left="567" w:hanging="567"/>
        <w:jc w:val="both"/>
        <w:rPr>
          <w:rFonts w:asciiTheme="majorHAnsi" w:hAnsiTheme="majorHAnsi" w:cstheme="majorBidi"/>
        </w:rPr>
      </w:pPr>
      <w:r w:rsidRPr="34CE4F9F">
        <w:rPr>
          <w:rFonts w:asciiTheme="majorHAnsi" w:hAnsiTheme="majorHAnsi" w:cstheme="majorBidi"/>
        </w:rPr>
        <w:t xml:space="preserve">Participants grant NZME permission to use their name, photograph, </w:t>
      </w:r>
      <w:proofErr w:type="gramStart"/>
      <w:r w:rsidRPr="34CE4F9F">
        <w:rPr>
          <w:rFonts w:asciiTheme="majorHAnsi" w:hAnsiTheme="majorHAnsi" w:cstheme="majorBidi"/>
        </w:rPr>
        <w:t>voice</w:t>
      </w:r>
      <w:proofErr w:type="gramEnd"/>
      <w:r w:rsidRPr="34CE4F9F">
        <w:rPr>
          <w:rFonts w:asciiTheme="majorHAnsi" w:hAnsiTheme="majorHAnsi" w:cstheme="majorBidi"/>
        </w:rPr>
        <w:t xml:space="preserve"> and film recordings in which they appear, in connection with the Promotion and for future promotion and marketing purposes and waive any claims to royalty, right or remuneration for such use. This includes the right to use on NZME’s websites, Facebook pages, on air and other publications of NZME.</w:t>
      </w:r>
    </w:p>
    <w:p w:rsidRPr="00242FCE" w:rsidR="00FF659E" w:rsidP="00242FCE" w:rsidRDefault="008D4D1C" w14:paraId="5FA8FD84" w14:textId="141174A1">
      <w:pPr>
        <w:pStyle w:val="ListParagraph"/>
        <w:numPr>
          <w:ilvl w:val="0"/>
          <w:numId w:val="2"/>
        </w:numPr>
        <w:ind w:left="567" w:hanging="567"/>
        <w:rPr>
          <w:color w:val="000000" w:themeColor="text1"/>
          <w:lang w:val="en-US"/>
        </w:rPr>
      </w:pPr>
      <w:r w:rsidRPr="75D8A910">
        <w:rPr>
          <w:rFonts w:ascii="Calibri" w:hAnsi="Calibri" w:eastAsia="Calibri" w:cs="Calibri"/>
          <w:color w:val="201F1E"/>
          <w:lang w:val="en-US"/>
        </w:rPr>
        <w:t xml:space="preserve">The Promoter and </w:t>
      </w:r>
      <w:r w:rsidRPr="75D8A910" w:rsidR="004C2E4F">
        <w:rPr>
          <w:rFonts w:ascii="Calibri" w:hAnsi="Calibri" w:eastAsia="Calibri" w:cs="Calibri"/>
          <w:color w:val="201F1E"/>
          <w:lang w:val="en-US"/>
        </w:rPr>
        <w:t xml:space="preserve">the Sponsor </w:t>
      </w:r>
      <w:r w:rsidRPr="75D8A910" w:rsidR="052F550F">
        <w:rPr>
          <w:rFonts w:ascii="Calibri" w:hAnsi="Calibri" w:eastAsia="Calibri" w:cs="Calibri"/>
          <w:color w:val="201F1E"/>
          <w:lang w:val="en-US"/>
        </w:rPr>
        <w:t>will collect</w:t>
      </w:r>
      <w:r w:rsidR="004C2E4F">
        <w:t xml:space="preserve"> </w:t>
      </w:r>
      <w:r w:rsidRPr="75D8A910" w:rsidR="004C2E4F">
        <w:rPr>
          <w:rFonts w:ascii="Calibri" w:hAnsi="Calibri" w:eastAsia="Calibri" w:cs="Calibri"/>
          <w:color w:val="201F1E"/>
          <w:lang w:val="en-US"/>
        </w:rPr>
        <w:t>and use, for the purposes of the Promotion, personal information from you (for example your email address and other contact details). Participants consent to the Promoter sharing their personal information with the Sponsor for the purposes of the Promotion</w:t>
      </w:r>
      <w:r w:rsidRPr="75D8A910" w:rsidR="00517ADA">
        <w:rPr>
          <w:rFonts w:ascii="Calibri" w:hAnsi="Calibri" w:eastAsia="Calibri" w:cs="Calibri"/>
          <w:color w:val="201F1E"/>
          <w:lang w:val="en-US"/>
        </w:rPr>
        <w:t xml:space="preserve"> and </w:t>
      </w:r>
      <w:r w:rsidRPr="75D8A910" w:rsidR="008528CD">
        <w:rPr>
          <w:rFonts w:ascii="Calibri" w:hAnsi="Calibri" w:eastAsia="Calibri" w:cs="Calibri"/>
          <w:color w:val="201F1E"/>
          <w:lang w:val="en-US"/>
        </w:rPr>
        <w:t xml:space="preserve">for the purpose of </w:t>
      </w:r>
      <w:r w:rsidR="00B52B5A">
        <w:rPr>
          <w:rFonts w:ascii="Calibri" w:hAnsi="Calibri" w:eastAsia="Calibri" w:cs="Calibri"/>
          <w:color w:val="201F1E"/>
          <w:lang w:val="en-US"/>
        </w:rPr>
        <w:t>the Sponsor</w:t>
      </w:r>
      <w:r w:rsidRPr="75D8A910" w:rsidR="00B52B5A">
        <w:rPr>
          <w:rFonts w:ascii="Calibri" w:hAnsi="Calibri" w:eastAsia="Calibri" w:cs="Calibri"/>
          <w:color w:val="201F1E"/>
          <w:lang w:val="en-US"/>
        </w:rPr>
        <w:t xml:space="preserve"> </w:t>
      </w:r>
      <w:r w:rsidRPr="75D8A910" w:rsidR="008528CD">
        <w:rPr>
          <w:rFonts w:ascii="Calibri" w:hAnsi="Calibri" w:eastAsia="Calibri" w:cs="Calibri"/>
          <w:color w:val="201F1E"/>
          <w:lang w:val="en-US"/>
        </w:rPr>
        <w:t>providing you with information about the Sponsor’s products and services.</w:t>
      </w:r>
    </w:p>
    <w:p w:rsidR="002377B0" w:rsidP="00242FCE" w:rsidRDefault="002377B0" w14:paraId="5F4C00A4" w14:textId="2CA449E6">
      <w:pPr>
        <w:pStyle w:val="ListParagraph"/>
        <w:numPr>
          <w:ilvl w:val="0"/>
          <w:numId w:val="2"/>
        </w:numPr>
        <w:ind w:left="567" w:hanging="567"/>
        <w:rPr>
          <w:rFonts w:ascii="Calibri" w:hAnsi="Calibri" w:eastAsia="Calibri" w:cs="Calibri"/>
          <w:color w:val="201F1E"/>
        </w:rPr>
      </w:pPr>
      <w:r w:rsidRPr="002377B0">
        <w:rPr>
          <w:rFonts w:ascii="Calibri" w:hAnsi="Calibri" w:eastAsia="Calibri" w:cs="Calibri"/>
          <w:color w:val="201F1E"/>
        </w:rPr>
        <w:t xml:space="preserve">Any personal information provided to the Promoter and/ or Sponsor will be collected, </w:t>
      </w:r>
      <w:proofErr w:type="gramStart"/>
      <w:r w:rsidRPr="002377B0">
        <w:rPr>
          <w:rFonts w:ascii="Calibri" w:hAnsi="Calibri" w:eastAsia="Calibri" w:cs="Calibri"/>
          <w:color w:val="201F1E"/>
        </w:rPr>
        <w:t>held</w:t>
      </w:r>
      <w:proofErr w:type="gramEnd"/>
      <w:r w:rsidRPr="002377B0">
        <w:rPr>
          <w:rFonts w:ascii="Calibri" w:hAnsi="Calibri" w:eastAsia="Calibri" w:cs="Calibri"/>
          <w:color w:val="201F1E"/>
        </w:rPr>
        <w:t xml:space="preserve"> and used in accordance with the respective privacy policies of each: </w:t>
      </w:r>
    </w:p>
    <w:p w:rsidRPr="006A2E3D" w:rsidR="006A2E3D" w:rsidP="00242FCE" w:rsidRDefault="002433C5" w14:paraId="08044847" w14:textId="1401DCF5">
      <w:pPr>
        <w:pStyle w:val="ListParagraph"/>
        <w:numPr>
          <w:ilvl w:val="0"/>
          <w:numId w:val="48"/>
        </w:numPr>
        <w:tabs>
          <w:tab w:val="left" w:pos="1843"/>
        </w:tabs>
        <w:ind w:left="567" w:firstLine="709"/>
        <w:rPr>
          <w:rFonts w:ascii="Calibri" w:hAnsi="Calibri" w:eastAsia="Calibri" w:cs="Calibri"/>
          <w:color w:val="201F1E"/>
        </w:rPr>
      </w:pPr>
      <w:hyperlink r:id="rId15">
        <w:r w:rsidRPr="1C64441C" w:rsidR="006A2E3D">
          <w:rPr>
            <w:rStyle w:val="Hyperlink"/>
            <w:rFonts w:ascii="Calibri" w:hAnsi="Calibri" w:eastAsia="Calibri" w:cs="Calibri"/>
          </w:rPr>
          <w:t>Promoter’s privacy policy</w:t>
        </w:r>
      </w:hyperlink>
      <w:r w:rsidRPr="1C64441C" w:rsidR="006A2E3D">
        <w:rPr>
          <w:rFonts w:ascii="Calibri" w:hAnsi="Calibri" w:eastAsia="Calibri" w:cs="Calibri"/>
          <w:color w:val="201F1E"/>
        </w:rPr>
        <w:t xml:space="preserve">; and  </w:t>
      </w:r>
    </w:p>
    <w:p w:rsidR="003664A6" w:rsidP="01FC9D75" w:rsidRDefault="003664A6" w14:paraId="2A048720" w14:textId="79AA03AA">
      <w:pPr>
        <w:pStyle w:val="ListParagraph"/>
        <w:numPr>
          <w:ilvl w:val="0"/>
          <w:numId w:val="2"/>
        </w:numPr>
        <w:ind w:left="567" w:hanging="567"/>
        <w:rPr>
          <w:rFonts w:ascii="Segoe UI" w:hAnsi="Segoe UI" w:eastAsia="Segoe UI" w:cs="Segoe UI"/>
          <w:sz w:val="21"/>
          <w:szCs w:val="21"/>
          <w:lang w:val="en-US"/>
        </w:rPr>
      </w:pPr>
      <w:r w:rsidRPr="01FC9D75">
        <w:rPr>
          <w:rFonts w:ascii="Calibri" w:hAnsi="Calibri" w:eastAsia="Calibri" w:cs="Calibri"/>
          <w:color w:val="201F1E"/>
          <w:lang w:val="en-US"/>
        </w:rPr>
        <w:t>You have the right to request access to and correction of your personal information (where such information is readily retrievable) by contacting the Promoter (</w:t>
      </w:r>
      <w:r w:rsidRPr="01FC9D75" w:rsidR="08541790">
        <w:rPr>
          <w:rFonts w:ascii="Calibri" w:hAnsi="Calibri" w:eastAsia="Calibri" w:cs="Calibri"/>
          <w:color w:val="201F1E"/>
          <w:lang w:val="en-US"/>
        </w:rPr>
        <w:t>Flava</w:t>
      </w:r>
      <w:r w:rsidRPr="01FC9D75">
        <w:rPr>
          <w:rFonts w:ascii="Calibri" w:hAnsi="Calibri" w:eastAsia="Calibri" w:cs="Calibri"/>
          <w:color w:val="201F1E"/>
          <w:lang w:val="en-US"/>
        </w:rPr>
        <w:t>@</w:t>
      </w:r>
      <w:r w:rsidRPr="01FC9D75" w:rsidR="032E3032">
        <w:rPr>
          <w:rFonts w:ascii="Calibri" w:hAnsi="Calibri" w:eastAsia="Calibri" w:cs="Calibri"/>
          <w:color w:val="201F1E"/>
          <w:lang w:val="en-US"/>
        </w:rPr>
        <w:t>NZME</w:t>
      </w:r>
      <w:r w:rsidRPr="01FC9D75">
        <w:rPr>
          <w:rFonts w:ascii="Calibri" w:hAnsi="Calibri" w:eastAsia="Calibri" w:cs="Calibri"/>
          <w:color w:val="201F1E"/>
          <w:lang w:val="en-US"/>
        </w:rPr>
        <w:t>.co.nz)</w:t>
      </w:r>
    </w:p>
    <w:p w:rsidRPr="00FD1941" w:rsidR="00554607" w:rsidP="42E1F38F" w:rsidRDefault="00554607" w14:paraId="3417D555" w14:textId="77777777">
      <w:pPr>
        <w:pStyle w:val="ListParagraph"/>
        <w:numPr>
          <w:ilvl w:val="0"/>
          <w:numId w:val="2"/>
        </w:numPr>
        <w:spacing w:line="276" w:lineRule="auto"/>
        <w:ind w:left="567" w:hanging="567"/>
        <w:jc w:val="both"/>
        <w:rPr>
          <w:rFonts w:asciiTheme="majorHAnsi" w:hAnsiTheme="majorHAnsi" w:cstheme="majorBidi"/>
        </w:rPr>
      </w:pPr>
      <w:r w:rsidRPr="42E1F38F">
        <w:rPr>
          <w:rFonts w:asciiTheme="majorHAnsi" w:hAnsiTheme="majorHAnsi" w:cstheme="majorBidi"/>
        </w:rPr>
        <w:t>The Promotion is subject to these Specific Terms and the Standard Promotion or Competition Rules below.</w:t>
      </w:r>
    </w:p>
    <w:p w:rsidRPr="0065797D" w:rsidR="00554607" w:rsidP="42E1F38F" w:rsidRDefault="00554607" w14:paraId="115FE6DD" w14:textId="77777777">
      <w:pPr>
        <w:pStyle w:val="ListParagraph"/>
        <w:numPr>
          <w:ilvl w:val="0"/>
          <w:numId w:val="2"/>
        </w:numPr>
        <w:spacing w:line="276" w:lineRule="auto"/>
        <w:ind w:left="567" w:hanging="567"/>
        <w:jc w:val="both"/>
        <w:rPr>
          <w:rFonts w:asciiTheme="majorHAnsi" w:hAnsiTheme="majorHAnsi" w:cstheme="majorBidi"/>
        </w:rPr>
      </w:pPr>
      <w:r w:rsidRPr="42E1F38F">
        <w:rPr>
          <w:rFonts w:asciiTheme="majorHAnsi" w:hAnsiTheme="majorHAnsi" w:cstheme="majorBidi"/>
        </w:rPr>
        <w:t xml:space="preserve">By entering into this </w:t>
      </w:r>
      <w:proofErr w:type="gramStart"/>
      <w:r w:rsidRPr="42E1F38F">
        <w:rPr>
          <w:rFonts w:asciiTheme="majorHAnsi" w:hAnsiTheme="majorHAnsi" w:cstheme="majorBidi"/>
        </w:rPr>
        <w:t>Promotion</w:t>
      </w:r>
      <w:proofErr w:type="gramEnd"/>
      <w:r w:rsidRPr="42E1F38F">
        <w:rPr>
          <w:rFonts w:asciiTheme="majorHAnsi" w:hAnsiTheme="majorHAnsi" w:cstheme="majorBidi"/>
        </w:rPr>
        <w:t xml:space="preserve"> you have agreed to accept these terms and conditions, the Promoter’s website terms of access and privacy policy. </w:t>
      </w:r>
    </w:p>
    <w:p w:rsidRPr="00AA5754" w:rsidR="00DF4C33" w:rsidP="1C64441C" w:rsidRDefault="00554607" w14:paraId="482FA1FA" w14:textId="2D9ADB09">
      <w:pPr>
        <w:pStyle w:val="ListParagraph"/>
        <w:numPr>
          <w:ilvl w:val="0"/>
          <w:numId w:val="2"/>
        </w:numPr>
        <w:spacing w:line="276" w:lineRule="auto"/>
        <w:ind w:left="567" w:hanging="567"/>
        <w:jc w:val="both"/>
      </w:pPr>
      <w:r w:rsidRPr="1C64441C">
        <w:rPr>
          <w:rFonts w:asciiTheme="majorHAnsi" w:hAnsiTheme="majorHAnsi" w:cstheme="majorBidi"/>
        </w:rPr>
        <w:t xml:space="preserve">Please contact </w:t>
      </w:r>
      <w:r w:rsidRPr="1C64441C" w:rsidR="7CB0E396">
        <w:rPr>
          <w:rFonts w:asciiTheme="majorHAnsi" w:hAnsiTheme="majorHAnsi" w:cstheme="majorBidi"/>
        </w:rPr>
        <w:t>Flava@nzme.co.nz</w:t>
      </w:r>
      <w:r w:rsidRPr="1C64441C">
        <w:rPr>
          <w:rFonts w:asciiTheme="majorHAnsi" w:hAnsiTheme="majorHAnsi" w:cstheme="majorBidi"/>
        </w:rPr>
        <w:t xml:space="preserve"> with any queries.</w:t>
      </w:r>
    </w:p>
    <w:p w:rsidR="00DF4C33" w:rsidP="0065229C" w:rsidRDefault="00DF4C33" w14:paraId="60E8F17A" w14:textId="77777777">
      <w:pPr>
        <w:rPr>
          <w:rFonts w:asciiTheme="majorHAnsi" w:hAnsiTheme="majorHAnsi"/>
          <w:color w:val="0D0D0D" w:themeColor="text1" w:themeTint="F2"/>
          <w:sz w:val="20"/>
          <w:szCs w:val="20"/>
        </w:rPr>
      </w:pPr>
    </w:p>
    <w:p w:rsidRPr="00FB3F5D" w:rsidR="00FB3F5D" w:rsidP="00FB3F5D" w:rsidRDefault="00FB3F5D" w14:paraId="7E898F4B" w14:textId="77777777">
      <w:pPr>
        <w:shd w:val="clear" w:color="auto" w:fill="00B0F0"/>
        <w:spacing w:before="180" w:after="180"/>
        <w:rPr>
          <w:rFonts w:ascii="Arial Black" w:hAnsi="Arial Black" w:cs="Arial"/>
          <w:b/>
          <w:color w:val="FFFFFF" w:themeColor="background1"/>
          <w:sz w:val="28"/>
          <w:szCs w:val="28"/>
        </w:rPr>
      </w:pPr>
      <w:r w:rsidRPr="00FB3F5D">
        <w:rPr>
          <w:rFonts w:ascii="Arial Black" w:hAnsi="Arial Black" w:cs="Arial"/>
          <w:b/>
          <w:color w:val="FFFFFF" w:themeColor="background1"/>
          <w:sz w:val="28"/>
          <w:szCs w:val="28"/>
        </w:rPr>
        <w:t>STANDARD PROMOTION OR COMPETITION RULES</w:t>
      </w:r>
    </w:p>
    <w:p w:rsidRPr="00FB3F5D" w:rsidR="00FB3F5D" w:rsidP="00FB3F5D" w:rsidRDefault="00FB3F5D" w14:paraId="3D44414A" w14:textId="77777777">
      <w:pPr>
        <w:pStyle w:val="PlainText"/>
        <w:rPr>
          <w:b/>
        </w:rPr>
      </w:pPr>
    </w:p>
    <w:p w:rsidRPr="002B52FD" w:rsidR="00121779" w:rsidP="00121779" w:rsidRDefault="00121779" w14:paraId="052ECEE3" w14:textId="6CBDF8FE">
      <w:pPr>
        <w:rPr>
          <w:rFonts w:ascii="Arial Black" w:hAnsi="Arial Black" w:cs="Arial"/>
          <w:color w:val="00B0F0"/>
          <w:sz w:val="22"/>
          <w:szCs w:val="22"/>
        </w:rPr>
      </w:pPr>
      <w:r w:rsidRPr="002B52FD">
        <w:rPr>
          <w:rFonts w:ascii="Arial Black" w:hAnsi="Arial Black" w:cs="Arial"/>
          <w:color w:val="00B0F0"/>
          <w:sz w:val="22"/>
          <w:szCs w:val="22"/>
        </w:rPr>
        <w:t>Definitions</w:t>
      </w:r>
    </w:p>
    <w:p w:rsidRPr="002B52FD" w:rsidR="00121779" w:rsidP="00121779" w:rsidRDefault="00121779" w14:paraId="4F06251A" w14:textId="77777777">
      <w:pPr>
        <w:pStyle w:val="NoSpacing"/>
        <w:jc w:val="both"/>
        <w:rPr>
          <w:rFonts w:asciiTheme="majorHAnsi" w:hAnsiTheme="majorHAnsi"/>
          <w:sz w:val="22"/>
          <w:szCs w:val="22"/>
        </w:rPr>
      </w:pPr>
    </w:p>
    <w:p w:rsidRPr="002B52FD" w:rsidR="00121779" w:rsidP="5042A4EB" w:rsidRDefault="00121779" w14:paraId="63C2B0F4" w14:textId="369B16EB">
      <w:pPr>
        <w:pStyle w:val="NoSpacing"/>
        <w:jc w:val="both"/>
        <w:rPr>
          <w:rFonts w:asciiTheme="majorHAnsi" w:hAnsiTheme="majorHAnsi"/>
          <w:sz w:val="22"/>
          <w:szCs w:val="22"/>
        </w:rPr>
      </w:pPr>
      <w:r w:rsidRPr="5042A4EB">
        <w:rPr>
          <w:rFonts w:asciiTheme="majorHAnsi" w:hAnsiTheme="majorHAnsi"/>
          <w:w w:val="80"/>
          <w:sz w:val="22"/>
          <w:szCs w:val="22"/>
        </w:rPr>
        <w:t>‘NZME’</w:t>
      </w:r>
      <w:r w:rsidRPr="5042A4EB">
        <w:rPr>
          <w:rFonts w:asciiTheme="majorHAnsi" w:hAnsiTheme="majorHAnsi"/>
          <w:spacing w:val="10"/>
          <w:w w:val="80"/>
          <w:sz w:val="22"/>
          <w:szCs w:val="22"/>
        </w:rPr>
        <w:t xml:space="preserve"> </w:t>
      </w:r>
      <w:r w:rsidRPr="5042A4EB">
        <w:rPr>
          <w:rFonts w:asciiTheme="majorHAnsi" w:hAnsiTheme="majorHAnsi"/>
          <w:w w:val="80"/>
          <w:sz w:val="22"/>
          <w:szCs w:val="22"/>
        </w:rPr>
        <w:t>means</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all</w:t>
      </w:r>
      <w:r w:rsidRPr="5042A4EB">
        <w:rPr>
          <w:rFonts w:asciiTheme="majorHAnsi" w:hAnsiTheme="majorHAnsi"/>
          <w:spacing w:val="13"/>
          <w:w w:val="80"/>
          <w:sz w:val="22"/>
          <w:szCs w:val="22"/>
        </w:rPr>
        <w:t xml:space="preserve"> </w:t>
      </w:r>
      <w:r w:rsidRPr="5042A4EB">
        <w:rPr>
          <w:rFonts w:asciiTheme="majorHAnsi" w:hAnsiTheme="majorHAnsi"/>
          <w:spacing w:val="-2"/>
          <w:w w:val="80"/>
          <w:sz w:val="22"/>
          <w:szCs w:val="22"/>
        </w:rPr>
        <w:t>companies</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in</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the</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NZME</w:t>
      </w:r>
      <w:r w:rsidRPr="5042A4EB">
        <w:rPr>
          <w:rFonts w:asciiTheme="majorHAnsi" w:hAnsiTheme="majorHAnsi"/>
          <w:spacing w:val="15"/>
          <w:w w:val="80"/>
          <w:sz w:val="22"/>
          <w:szCs w:val="22"/>
        </w:rPr>
        <w:t xml:space="preserve"> </w:t>
      </w:r>
      <w:r w:rsidRPr="5042A4EB">
        <w:rPr>
          <w:rFonts w:asciiTheme="majorHAnsi" w:hAnsiTheme="majorHAnsi"/>
          <w:spacing w:val="-2"/>
          <w:w w:val="80"/>
          <w:sz w:val="22"/>
          <w:szCs w:val="22"/>
        </w:rPr>
        <w:t>Group</w:t>
      </w:r>
      <w:r w:rsidRPr="5042A4EB">
        <w:rPr>
          <w:rFonts w:asciiTheme="majorHAnsi" w:hAnsiTheme="majorHAnsi"/>
          <w:spacing w:val="13"/>
          <w:w w:val="80"/>
          <w:sz w:val="22"/>
          <w:szCs w:val="22"/>
        </w:rPr>
        <w:t xml:space="preserve"> </w:t>
      </w:r>
      <w:r w:rsidRPr="5042A4EB">
        <w:rPr>
          <w:rFonts w:asciiTheme="majorHAnsi" w:hAnsiTheme="majorHAnsi"/>
          <w:spacing w:val="-2"/>
          <w:w w:val="80"/>
          <w:sz w:val="22"/>
          <w:szCs w:val="22"/>
        </w:rPr>
        <w:t>including</w:t>
      </w:r>
      <w:r w:rsidRPr="5042A4EB">
        <w:rPr>
          <w:rFonts w:asciiTheme="majorHAnsi" w:hAnsiTheme="majorHAnsi"/>
          <w:spacing w:val="14"/>
          <w:w w:val="80"/>
          <w:sz w:val="22"/>
          <w:szCs w:val="22"/>
        </w:rPr>
        <w:t xml:space="preserve"> </w:t>
      </w:r>
      <w:r w:rsidRPr="5042A4EB">
        <w:rPr>
          <w:rFonts w:asciiTheme="majorHAnsi" w:hAnsiTheme="majorHAnsi"/>
          <w:w w:val="80"/>
          <w:sz w:val="22"/>
          <w:szCs w:val="22"/>
        </w:rPr>
        <w:t>but</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not</w:t>
      </w:r>
      <w:r w:rsidRPr="5042A4EB">
        <w:rPr>
          <w:rFonts w:asciiTheme="majorHAnsi" w:hAnsiTheme="majorHAnsi"/>
          <w:spacing w:val="14"/>
          <w:w w:val="80"/>
          <w:sz w:val="22"/>
          <w:szCs w:val="22"/>
        </w:rPr>
        <w:t xml:space="preserve"> </w:t>
      </w:r>
      <w:r w:rsidRPr="5042A4EB">
        <w:rPr>
          <w:rFonts w:asciiTheme="majorHAnsi" w:hAnsiTheme="majorHAnsi"/>
          <w:spacing w:val="-2"/>
          <w:w w:val="80"/>
          <w:sz w:val="22"/>
          <w:szCs w:val="22"/>
        </w:rPr>
        <w:t>limited</w:t>
      </w:r>
      <w:r w:rsidRPr="5042A4EB">
        <w:rPr>
          <w:rFonts w:asciiTheme="majorHAnsi" w:hAnsiTheme="majorHAnsi"/>
          <w:spacing w:val="13"/>
          <w:w w:val="80"/>
          <w:sz w:val="22"/>
          <w:szCs w:val="22"/>
        </w:rPr>
        <w:t xml:space="preserve"> </w:t>
      </w:r>
      <w:r w:rsidRPr="5042A4EB">
        <w:rPr>
          <w:rFonts w:asciiTheme="majorHAnsi" w:hAnsiTheme="majorHAnsi"/>
          <w:w w:val="80"/>
          <w:sz w:val="22"/>
          <w:szCs w:val="22"/>
        </w:rPr>
        <w:t>to</w:t>
      </w:r>
      <w:r w:rsidRPr="5042A4EB">
        <w:rPr>
          <w:rFonts w:asciiTheme="majorHAnsi" w:hAnsiTheme="majorHAnsi"/>
          <w:spacing w:val="14"/>
          <w:w w:val="80"/>
          <w:sz w:val="22"/>
          <w:szCs w:val="22"/>
        </w:rPr>
        <w:t xml:space="preserve"> </w:t>
      </w:r>
      <w:r w:rsidR="00EC1489">
        <w:rPr>
          <w:rFonts w:asciiTheme="majorHAnsi" w:hAnsiTheme="majorHAnsi"/>
          <w:spacing w:val="14"/>
          <w:w w:val="80"/>
          <w:sz w:val="22"/>
          <w:szCs w:val="22"/>
        </w:rPr>
        <w:t>NZME</w:t>
      </w:r>
      <w:r w:rsidRPr="5042A4EB" w:rsidR="00EC1489">
        <w:rPr>
          <w:rFonts w:asciiTheme="majorHAnsi" w:hAnsiTheme="majorHAnsi"/>
          <w:spacing w:val="14"/>
          <w:w w:val="80"/>
          <w:sz w:val="22"/>
          <w:szCs w:val="22"/>
        </w:rPr>
        <w:t xml:space="preserve"> </w:t>
      </w:r>
      <w:r w:rsidRPr="5042A4EB">
        <w:rPr>
          <w:rFonts w:asciiTheme="majorHAnsi" w:hAnsiTheme="majorHAnsi"/>
          <w:spacing w:val="14"/>
          <w:w w:val="80"/>
          <w:sz w:val="22"/>
          <w:szCs w:val="22"/>
        </w:rPr>
        <w:t xml:space="preserve">Holdings </w:t>
      </w:r>
      <w:r w:rsidRPr="5042A4EB">
        <w:rPr>
          <w:rFonts w:asciiTheme="majorHAnsi" w:hAnsiTheme="majorHAnsi"/>
          <w:w w:val="80"/>
          <w:sz w:val="22"/>
          <w:szCs w:val="22"/>
        </w:rPr>
        <w:t>Limited,</w:t>
      </w:r>
      <w:r w:rsidRPr="5042A4EB">
        <w:rPr>
          <w:rFonts w:asciiTheme="majorHAnsi" w:hAnsiTheme="majorHAnsi"/>
          <w:spacing w:val="32"/>
          <w:w w:val="80"/>
          <w:sz w:val="22"/>
          <w:szCs w:val="22"/>
        </w:rPr>
        <w:t xml:space="preserve"> </w:t>
      </w:r>
      <w:r w:rsidRPr="5042A4EB">
        <w:rPr>
          <w:rFonts w:asciiTheme="majorHAnsi" w:hAnsiTheme="majorHAnsi"/>
          <w:w w:val="80"/>
          <w:sz w:val="22"/>
          <w:szCs w:val="22"/>
        </w:rPr>
        <w:t xml:space="preserve">NZME Publishing Limited, NZME </w:t>
      </w:r>
      <w:r w:rsidRPr="5042A4EB">
        <w:rPr>
          <w:rFonts w:asciiTheme="majorHAnsi" w:hAnsiTheme="majorHAnsi"/>
          <w:spacing w:val="-2"/>
          <w:w w:val="80"/>
          <w:sz w:val="22"/>
          <w:szCs w:val="22"/>
        </w:rPr>
        <w:t>Radio</w:t>
      </w:r>
      <w:r w:rsidRPr="5042A4EB">
        <w:rPr>
          <w:rFonts w:asciiTheme="majorHAnsi" w:hAnsiTheme="majorHAnsi"/>
          <w:w w:val="80"/>
          <w:sz w:val="22"/>
          <w:szCs w:val="22"/>
        </w:rPr>
        <w:t xml:space="preserve"> </w:t>
      </w:r>
      <w:r w:rsidRPr="5042A4EB">
        <w:rPr>
          <w:rFonts w:asciiTheme="majorHAnsi" w:hAnsiTheme="majorHAnsi"/>
          <w:spacing w:val="-2"/>
          <w:w w:val="80"/>
          <w:sz w:val="22"/>
          <w:szCs w:val="22"/>
        </w:rPr>
        <w:t xml:space="preserve">Limited, </w:t>
      </w:r>
      <w:r w:rsidRPr="5042A4EB">
        <w:rPr>
          <w:rFonts w:asciiTheme="majorHAnsi" w:hAnsiTheme="majorHAnsi"/>
          <w:w w:val="80"/>
          <w:sz w:val="22"/>
          <w:szCs w:val="22"/>
        </w:rPr>
        <w:t>and all</w:t>
      </w:r>
      <w:r w:rsidRPr="5042A4EB">
        <w:rPr>
          <w:rFonts w:asciiTheme="majorHAnsi" w:hAnsiTheme="majorHAnsi"/>
          <w:spacing w:val="32"/>
          <w:w w:val="80"/>
          <w:sz w:val="22"/>
          <w:szCs w:val="22"/>
        </w:rPr>
        <w:t xml:space="preserve"> </w:t>
      </w:r>
      <w:r w:rsidRPr="5042A4EB">
        <w:rPr>
          <w:rFonts w:asciiTheme="majorHAnsi" w:hAnsiTheme="majorHAnsi"/>
          <w:w w:val="80"/>
          <w:sz w:val="22"/>
          <w:szCs w:val="22"/>
        </w:rPr>
        <w:t xml:space="preserve">brands and </w:t>
      </w:r>
      <w:r w:rsidRPr="5042A4EB">
        <w:rPr>
          <w:rFonts w:asciiTheme="majorHAnsi" w:hAnsiTheme="majorHAnsi"/>
          <w:spacing w:val="-2"/>
          <w:w w:val="80"/>
          <w:sz w:val="22"/>
          <w:szCs w:val="22"/>
        </w:rPr>
        <w:t>operating</w:t>
      </w:r>
      <w:r w:rsidRPr="5042A4EB">
        <w:rPr>
          <w:rFonts w:asciiTheme="majorHAnsi" w:hAnsiTheme="majorHAnsi"/>
          <w:w w:val="80"/>
          <w:sz w:val="22"/>
          <w:szCs w:val="22"/>
        </w:rPr>
        <w:t xml:space="preserve"> companies</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controlled</w:t>
      </w:r>
      <w:r w:rsidRPr="5042A4EB">
        <w:rPr>
          <w:rFonts w:asciiTheme="majorHAnsi" w:hAnsiTheme="majorHAnsi"/>
          <w:spacing w:val="31"/>
          <w:w w:val="80"/>
          <w:sz w:val="22"/>
          <w:szCs w:val="22"/>
        </w:rPr>
        <w:t xml:space="preserve"> </w:t>
      </w:r>
      <w:r w:rsidRPr="5042A4EB">
        <w:rPr>
          <w:rFonts w:asciiTheme="majorHAnsi" w:hAnsiTheme="majorHAnsi"/>
          <w:w w:val="80"/>
          <w:sz w:val="22"/>
          <w:szCs w:val="22"/>
        </w:rPr>
        <w:t>by</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or associated</w:t>
      </w:r>
      <w:r w:rsidRPr="5042A4EB">
        <w:rPr>
          <w:rFonts w:asciiTheme="majorHAnsi" w:hAnsiTheme="majorHAnsi"/>
          <w:spacing w:val="30"/>
          <w:w w:val="80"/>
          <w:sz w:val="22"/>
          <w:szCs w:val="22"/>
        </w:rPr>
        <w:t xml:space="preserve"> </w:t>
      </w:r>
      <w:r w:rsidRPr="5042A4EB">
        <w:rPr>
          <w:rFonts w:asciiTheme="majorHAnsi" w:hAnsiTheme="majorHAnsi"/>
          <w:w w:val="80"/>
          <w:sz w:val="22"/>
          <w:szCs w:val="22"/>
        </w:rPr>
        <w:t>with those</w:t>
      </w:r>
      <w:r w:rsidRPr="5042A4EB">
        <w:rPr>
          <w:rFonts w:asciiTheme="majorHAnsi" w:hAnsiTheme="majorHAnsi"/>
          <w:spacing w:val="61"/>
          <w:w w:val="82"/>
          <w:sz w:val="22"/>
          <w:szCs w:val="22"/>
        </w:rPr>
        <w:t xml:space="preserve"> </w:t>
      </w:r>
      <w:r w:rsidRPr="5042A4EB">
        <w:rPr>
          <w:rFonts w:asciiTheme="majorHAnsi" w:hAnsiTheme="majorHAnsi"/>
          <w:w w:val="80"/>
          <w:sz w:val="22"/>
          <w:szCs w:val="22"/>
        </w:rPr>
        <w:t>entities.</w:t>
      </w:r>
    </w:p>
    <w:p w:rsidRPr="002B52FD" w:rsidR="00121779" w:rsidP="00121779" w:rsidRDefault="00121779" w14:paraId="3F0B7B13" w14:textId="77777777">
      <w:pPr>
        <w:pStyle w:val="NoSpacing"/>
        <w:jc w:val="both"/>
        <w:rPr>
          <w:rFonts w:asciiTheme="majorHAnsi" w:hAnsiTheme="majorHAnsi"/>
          <w:sz w:val="22"/>
          <w:szCs w:val="22"/>
        </w:rPr>
      </w:pPr>
    </w:p>
    <w:p w:rsidRPr="002B52FD" w:rsidR="00121779" w:rsidP="00121779" w:rsidRDefault="00121779" w14:paraId="367D5A19" w14:textId="77777777">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rsidRPr="002B52FD" w:rsidR="00121779" w:rsidP="00121779" w:rsidRDefault="00121779" w14:paraId="605227AA" w14:textId="77777777">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rsidRPr="002B52FD" w:rsidR="00121779" w:rsidP="00121779" w:rsidRDefault="00121779" w14:paraId="4AC892AD" w14:textId="77777777">
      <w:pPr>
        <w:kinsoku w:val="0"/>
        <w:overflowPunct w:val="0"/>
        <w:jc w:val="both"/>
        <w:rPr>
          <w:rFonts w:ascii="Calibri" w:hAnsi="Calibri" w:cs="Arial"/>
          <w:sz w:val="22"/>
          <w:szCs w:val="22"/>
        </w:rPr>
      </w:pPr>
    </w:p>
    <w:p w:rsidRPr="002B52FD" w:rsidR="00121779" w:rsidP="00121779" w:rsidRDefault="00121779" w14:paraId="0BAFE299" w14:textId="77777777">
      <w:pPr>
        <w:pStyle w:val="BodyText"/>
        <w:numPr>
          <w:ilvl w:val="0"/>
          <w:numId w:val="6"/>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proofErr w:type="gramStart"/>
      <w:r w:rsidRPr="002B52FD">
        <w:rPr>
          <w:rFonts w:ascii="Calibri" w:hAnsi="Calibri"/>
          <w:spacing w:val="-2"/>
          <w:w w:val="80"/>
          <w:sz w:val="22"/>
          <w:szCs w:val="22"/>
        </w:rPr>
        <w:t>Families;</w:t>
      </w:r>
      <w:proofErr w:type="gramEnd"/>
    </w:p>
    <w:p w:rsidRPr="002B52FD" w:rsidR="00121779" w:rsidP="00121779" w:rsidRDefault="00121779" w14:paraId="7594C2B3" w14:textId="382821F2">
      <w:pPr>
        <w:pStyle w:val="BodyText"/>
        <w:numPr>
          <w:ilvl w:val="0"/>
          <w:numId w:val="6"/>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p>
    <w:p w:rsidRPr="002B52FD" w:rsidR="00121779" w:rsidP="00121779" w:rsidRDefault="00121779" w14:paraId="66FE32EE" w14:textId="77777777">
      <w:pPr>
        <w:pStyle w:val="BodyText"/>
        <w:numPr>
          <w:ilvl w:val="0"/>
          <w:numId w:val="6"/>
        </w:numPr>
        <w:tabs>
          <w:tab w:val="left" w:pos="839"/>
        </w:tabs>
        <w:kinsoku w:val="0"/>
        <w:overflowPunct w:val="0"/>
        <w:ind w:left="839"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rsidRPr="002B52FD" w:rsidR="00121779" w:rsidP="00121779" w:rsidRDefault="00121779" w14:paraId="17D2B2F6" w14:textId="77777777">
      <w:pPr>
        <w:pStyle w:val="BodyText"/>
        <w:kinsoku w:val="0"/>
        <w:overflowPunct w:val="0"/>
        <w:ind w:right="111"/>
        <w:jc w:val="both"/>
        <w:rPr>
          <w:rFonts w:ascii="Calibri" w:hAnsi="Calibri"/>
          <w:spacing w:val="-1"/>
          <w:w w:val="80"/>
          <w:sz w:val="22"/>
          <w:szCs w:val="22"/>
        </w:rPr>
      </w:pPr>
    </w:p>
    <w:p w:rsidRPr="002B52FD" w:rsidR="00121779" w:rsidP="00121779" w:rsidRDefault="00121779" w14:paraId="419BFA00" w14:textId="4EBB432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17C9A484">
        <w:rPr>
          <w:rFonts w:ascii="Calibri" w:hAnsi="Calibri"/>
          <w:b/>
          <w:bCs/>
          <w:spacing w:val="-1"/>
          <w:w w:val="80"/>
          <w:sz w:val="22"/>
          <w:szCs w:val="22"/>
        </w:rPr>
        <w:t>Immediate</w:t>
      </w:r>
      <w:r w:rsidRPr="17C9A484">
        <w:rPr>
          <w:rFonts w:ascii="Calibri" w:hAnsi="Calibri"/>
          <w:b/>
          <w:bCs/>
          <w:spacing w:val="19"/>
          <w:w w:val="80"/>
          <w:sz w:val="22"/>
          <w:szCs w:val="22"/>
        </w:rPr>
        <w:t xml:space="preserve"> </w:t>
      </w:r>
      <w:r w:rsidRPr="17C9A484">
        <w:rPr>
          <w:rFonts w:ascii="Calibri" w:hAnsi="Calibri"/>
          <w:b/>
          <w:bCs/>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w:t>
      </w:r>
      <w:proofErr w:type="gramStart"/>
      <w:r w:rsidRPr="002B52FD">
        <w:rPr>
          <w:rFonts w:ascii="Calibri" w:hAnsi="Calibri"/>
          <w:spacing w:val="-1"/>
          <w:w w:val="80"/>
          <w:sz w:val="22"/>
          <w:szCs w:val="22"/>
        </w:rPr>
        <w:t>habitation</w:t>
      </w:r>
      <w:proofErr w:type="gramEnd"/>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rsidR="17C9A484" w:rsidP="17C9A484" w:rsidRDefault="17C9A484" w14:paraId="6E510806" w14:textId="3D9A6EE2">
      <w:pPr>
        <w:pStyle w:val="BodyText"/>
        <w:ind w:right="111"/>
        <w:jc w:val="both"/>
      </w:pPr>
    </w:p>
    <w:p w:rsidRPr="002B52FD" w:rsidR="00121779" w:rsidP="17C9A484" w:rsidRDefault="00121779" w14:paraId="010C5537" w14:textId="77777777">
      <w:pPr>
        <w:pStyle w:val="BodyText"/>
        <w:kinsoku w:val="0"/>
        <w:overflowPunct w:val="0"/>
        <w:ind w:left="0" w:right="111"/>
        <w:jc w:val="both"/>
        <w:rPr>
          <w:rFonts w:ascii="Calibri" w:hAnsi="Calibri"/>
          <w:sz w:val="22"/>
          <w:szCs w:val="22"/>
        </w:rPr>
      </w:pPr>
    </w:p>
    <w:p w:rsidRPr="002B52FD" w:rsidR="00121779" w:rsidP="00121779" w:rsidRDefault="00121779" w14:paraId="6F3E1020" w14:textId="66177F5D">
      <w:pPr>
        <w:rPr>
          <w:rFonts w:ascii="Arial Black" w:hAnsi="Arial Black" w:cs="Arial"/>
          <w:color w:val="00B0F0"/>
          <w:sz w:val="22"/>
          <w:szCs w:val="22"/>
        </w:rPr>
      </w:pPr>
      <w:r w:rsidRPr="002B52FD">
        <w:rPr>
          <w:rFonts w:ascii="Arial Black" w:hAnsi="Arial Black" w:cs="Arial"/>
          <w:color w:val="00B0F0"/>
          <w:sz w:val="22"/>
          <w:szCs w:val="22"/>
        </w:rPr>
        <w:t xml:space="preserve">Entry </w:t>
      </w:r>
    </w:p>
    <w:p w:rsidRPr="002B52FD" w:rsidR="00121779" w:rsidP="00121779" w:rsidRDefault="00121779" w14:paraId="2E7DFCCF" w14:textId="77777777">
      <w:pPr>
        <w:rPr>
          <w:rFonts w:ascii="Arial Black" w:hAnsi="Arial Black" w:cs="Arial"/>
          <w:color w:val="00B0F0"/>
          <w:sz w:val="22"/>
          <w:szCs w:val="22"/>
        </w:rPr>
      </w:pPr>
    </w:p>
    <w:p w:rsidRPr="002B52FD" w:rsidR="00121779" w:rsidP="00121779" w:rsidRDefault="00121779" w14:paraId="3AFD849A"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rsidRPr="002B52FD" w:rsidR="00121779" w:rsidP="00121779" w:rsidRDefault="00121779" w14:paraId="2AD4CDDB" w14:textId="77777777">
      <w:pPr>
        <w:pStyle w:val="BodyText"/>
        <w:numPr>
          <w:ilvl w:val="0"/>
          <w:numId w:val="7"/>
        </w:numPr>
        <w:tabs>
          <w:tab w:val="left" w:pos="839"/>
        </w:tabs>
        <w:kinsoku w:val="0"/>
        <w:overflowPunct w:val="0"/>
        <w:ind w:left="840" w:right="113"/>
        <w:jc w:val="both"/>
        <w:rPr>
          <w:rFonts w:ascii="Calibri" w:hAnsi="Calibri"/>
          <w:sz w:val="22"/>
          <w:szCs w:val="22"/>
        </w:rPr>
      </w:pPr>
      <w:proofErr w:type="gramStart"/>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a</w:t>
      </w:r>
      <w:proofErr w:type="gramEnd"/>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rsidRPr="002B52FD" w:rsidR="00121779" w:rsidP="00121779" w:rsidRDefault="00121779" w14:paraId="40EA1018" w14:textId="77777777">
      <w:pPr>
        <w:pStyle w:val="BodyText"/>
        <w:numPr>
          <w:ilvl w:val="0"/>
          <w:numId w:val="7"/>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rsidRPr="002B52FD" w:rsidR="00121779" w:rsidP="00121779" w:rsidRDefault="00121779" w14:paraId="6E7831C5"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rsidRPr="002B52FD" w:rsidR="00121779" w:rsidP="00121779" w:rsidRDefault="00121779" w14:paraId="141A5698"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rsidRPr="002B52FD" w:rsidR="00121779" w:rsidP="00121779" w:rsidRDefault="00121779" w14:paraId="5178BAA4" w14:textId="77777777">
      <w:pPr>
        <w:pStyle w:val="BodyText"/>
        <w:numPr>
          <w:ilvl w:val="0"/>
          <w:numId w:val="7"/>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rsidRPr="002B52FD" w:rsidR="00121779" w:rsidP="00121779" w:rsidRDefault="00121779" w14:paraId="1F9D12FA" w14:textId="77777777">
      <w:pPr>
        <w:pStyle w:val="BodyText"/>
        <w:numPr>
          <w:ilvl w:val="0"/>
          <w:numId w:val="7"/>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rsidRPr="002B52FD" w:rsidR="00121779" w:rsidP="00121779" w:rsidRDefault="00121779" w14:paraId="67EDBBC9" w14:textId="77777777">
      <w:pPr>
        <w:pStyle w:val="BodyText"/>
        <w:numPr>
          <w:ilvl w:val="0"/>
          <w:numId w:val="7"/>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rsidRPr="002B52FD" w:rsidR="00121779" w:rsidP="00121779" w:rsidRDefault="00121779" w14:paraId="264A0C5A"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proofErr w:type="gramStart"/>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proofErr w:type="gramEnd"/>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rsidRPr="00AA5754" w:rsidR="00121779" w:rsidP="00121779" w:rsidRDefault="00121779" w14:paraId="01C8959E" w14:textId="77777777">
      <w:pPr>
        <w:pStyle w:val="BodyText"/>
        <w:numPr>
          <w:ilvl w:val="0"/>
          <w:numId w:val="7"/>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rsidRPr="00AA5754" w:rsidR="00B83752" w:rsidP="00121779" w:rsidRDefault="00B83752" w14:paraId="4195ECC3" w14:textId="2A4C3064">
      <w:pPr>
        <w:pStyle w:val="BodyText"/>
        <w:numPr>
          <w:ilvl w:val="0"/>
          <w:numId w:val="7"/>
        </w:numPr>
        <w:tabs>
          <w:tab w:val="left" w:pos="840"/>
        </w:tabs>
        <w:kinsoku w:val="0"/>
        <w:overflowPunct w:val="0"/>
        <w:ind w:left="840" w:right="111"/>
        <w:jc w:val="both"/>
        <w:rPr>
          <w:rFonts w:ascii="Calibri" w:hAnsi="Calibri"/>
          <w:color w:val="000000"/>
          <w:sz w:val="22"/>
          <w:szCs w:val="22"/>
        </w:rPr>
      </w:pPr>
      <w:r>
        <w:rPr>
          <w:rFonts w:ascii="Calibri" w:hAnsi="Calibri"/>
          <w:spacing w:val="-1"/>
          <w:w w:val="80"/>
          <w:sz w:val="22"/>
          <w:szCs w:val="22"/>
        </w:rPr>
        <w:t xml:space="preserve">You consent to NZME sharing the personal information you have provided upon entry into this competition with third parties as required </w:t>
      </w:r>
      <w:proofErr w:type="gramStart"/>
      <w:r>
        <w:rPr>
          <w:rFonts w:ascii="Calibri" w:hAnsi="Calibri"/>
          <w:spacing w:val="-1"/>
          <w:w w:val="80"/>
          <w:sz w:val="22"/>
          <w:szCs w:val="22"/>
        </w:rPr>
        <w:t>in order to</w:t>
      </w:r>
      <w:proofErr w:type="gramEnd"/>
      <w:r>
        <w:rPr>
          <w:rFonts w:ascii="Calibri" w:hAnsi="Calibri"/>
          <w:spacing w:val="-1"/>
          <w:w w:val="80"/>
          <w:sz w:val="22"/>
          <w:szCs w:val="22"/>
        </w:rPr>
        <w:t xml:space="preserve"> provide the prize to you.</w:t>
      </w:r>
    </w:p>
    <w:p w:rsidRPr="002B52FD" w:rsidR="00B83752" w:rsidP="00AA5754" w:rsidRDefault="00B83752" w14:paraId="6476EBFE" w14:textId="77777777">
      <w:pPr>
        <w:pStyle w:val="BodyText"/>
        <w:tabs>
          <w:tab w:val="left" w:pos="840"/>
        </w:tabs>
        <w:kinsoku w:val="0"/>
        <w:overflowPunct w:val="0"/>
        <w:ind w:right="111"/>
        <w:jc w:val="both"/>
        <w:rPr>
          <w:rFonts w:ascii="Calibri" w:hAnsi="Calibri"/>
          <w:color w:val="000000"/>
          <w:sz w:val="22"/>
          <w:szCs w:val="22"/>
        </w:rPr>
      </w:pPr>
    </w:p>
    <w:p w:rsidRPr="002B52FD" w:rsidR="00121779" w:rsidP="00121779" w:rsidRDefault="00121779" w14:paraId="0B20EDEF" w14:textId="77777777">
      <w:pPr>
        <w:pStyle w:val="BodyText"/>
        <w:numPr>
          <w:ilvl w:val="0"/>
          <w:numId w:val="7"/>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rsidRPr="002B52FD" w:rsidR="00121779" w:rsidP="00121779" w:rsidRDefault="00121779" w14:paraId="09549729"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rsidRPr="002B52FD" w:rsidR="00121779" w:rsidP="00121779" w:rsidRDefault="00121779" w14:paraId="25521A0D" w14:textId="77777777">
      <w:pPr>
        <w:pStyle w:val="BodyText"/>
        <w:tabs>
          <w:tab w:val="left" w:pos="839"/>
        </w:tabs>
        <w:kinsoku w:val="0"/>
        <w:overflowPunct w:val="0"/>
        <w:jc w:val="both"/>
        <w:rPr>
          <w:rFonts w:ascii="Calibri" w:hAnsi="Calibri"/>
          <w:sz w:val="22"/>
          <w:szCs w:val="22"/>
        </w:rPr>
      </w:pPr>
    </w:p>
    <w:p w:rsidRPr="002B52FD" w:rsidR="00121779" w:rsidP="00121779" w:rsidRDefault="00121779" w14:paraId="42F24753" w14:textId="77777777">
      <w:pPr>
        <w:pStyle w:val="BodyText"/>
        <w:numPr>
          <w:ilvl w:val="1"/>
          <w:numId w:val="7"/>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proofErr w:type="gramStart"/>
      <w:r w:rsidRPr="002B52FD">
        <w:rPr>
          <w:rFonts w:ascii="Calibri" w:hAnsi="Calibri"/>
          <w:spacing w:val="-1"/>
          <w:w w:val="80"/>
          <w:sz w:val="22"/>
          <w:szCs w:val="22"/>
        </w:rPr>
        <w:t>provider;</w:t>
      </w:r>
      <w:proofErr w:type="gramEnd"/>
    </w:p>
    <w:p w:rsidRPr="002B52FD" w:rsidR="00121779" w:rsidP="00121779" w:rsidRDefault="00121779" w14:paraId="63A71EF4" w14:textId="77777777">
      <w:pPr>
        <w:pStyle w:val="BodyText"/>
        <w:numPr>
          <w:ilvl w:val="1"/>
          <w:numId w:val="7"/>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invalid;</w:t>
      </w:r>
      <w:proofErr w:type="gramEnd"/>
    </w:p>
    <w:p w:rsidRPr="002B52FD" w:rsidR="00121779" w:rsidP="00496E4B" w:rsidRDefault="00121779" w14:paraId="1D5B74BF" w14:textId="77777777">
      <w:pPr>
        <w:pStyle w:val="BodyText"/>
        <w:numPr>
          <w:ilvl w:val="0"/>
          <w:numId w:val="8"/>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rsidRPr="002B52FD" w:rsidR="00121779" w:rsidP="00121779" w:rsidRDefault="00121779" w14:paraId="589A91C3" w14:textId="77777777">
      <w:pPr>
        <w:pStyle w:val="BodyText"/>
        <w:numPr>
          <w:ilvl w:val="0"/>
          <w:numId w:val="8"/>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rsidR="17C9A484" w:rsidP="17C9A484" w:rsidRDefault="17C9A484" w14:paraId="4E032AFD" w14:textId="75340699">
      <w:pPr>
        <w:pStyle w:val="BodyText"/>
        <w:tabs>
          <w:tab w:val="left" w:pos="1560"/>
        </w:tabs>
        <w:ind w:right="111"/>
        <w:jc w:val="both"/>
      </w:pPr>
    </w:p>
    <w:p w:rsidRPr="002B52FD" w:rsidR="00121779" w:rsidP="00121779" w:rsidRDefault="00121779" w14:paraId="69B79594" w14:textId="77777777">
      <w:pPr>
        <w:pStyle w:val="BodyText"/>
        <w:tabs>
          <w:tab w:val="left" w:pos="839"/>
        </w:tabs>
        <w:kinsoku w:val="0"/>
        <w:overflowPunct w:val="0"/>
        <w:jc w:val="both"/>
        <w:rPr>
          <w:rFonts w:ascii="Calibri" w:hAnsi="Calibri"/>
          <w:sz w:val="22"/>
          <w:szCs w:val="22"/>
        </w:rPr>
      </w:pPr>
    </w:p>
    <w:p w:rsidRPr="002B52FD" w:rsidR="00121779" w:rsidP="00121779" w:rsidRDefault="00121779" w14:paraId="39CA47D0" w14:textId="309E94B2">
      <w:pPr>
        <w:rPr>
          <w:rFonts w:ascii="Arial Black" w:hAnsi="Arial Black" w:cs="Arial"/>
          <w:color w:val="00B0F0"/>
          <w:sz w:val="22"/>
          <w:szCs w:val="22"/>
        </w:rPr>
      </w:pPr>
      <w:r w:rsidRPr="002B52FD">
        <w:rPr>
          <w:rFonts w:ascii="Arial Black" w:hAnsi="Arial Black" w:cs="Arial"/>
          <w:color w:val="00B0F0"/>
          <w:sz w:val="22"/>
          <w:szCs w:val="22"/>
        </w:rPr>
        <w:t>Winning the Prize</w:t>
      </w:r>
    </w:p>
    <w:p w:rsidRPr="002B52FD" w:rsidR="00121779" w:rsidP="00121779" w:rsidRDefault="00121779" w14:paraId="36D924B2" w14:textId="77777777">
      <w:pPr>
        <w:kinsoku w:val="0"/>
        <w:overflowPunct w:val="0"/>
        <w:jc w:val="both"/>
        <w:rPr>
          <w:rFonts w:ascii="Calibri" w:hAnsi="Calibri" w:cs="Arial"/>
          <w:sz w:val="22"/>
          <w:szCs w:val="22"/>
        </w:rPr>
      </w:pPr>
    </w:p>
    <w:p w:rsidRPr="002B52FD" w:rsidR="00121779" w:rsidP="00121779" w:rsidRDefault="00121779" w14:paraId="43619B8D"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17C9A484">
        <w:rPr>
          <w:rFonts w:ascii="Calibri" w:hAnsi="Calibri"/>
          <w:b/>
          <w:bCs/>
          <w:spacing w:val="-1"/>
          <w:w w:val="80"/>
          <w:sz w:val="22"/>
          <w:szCs w:val="22"/>
        </w:rPr>
        <w:t>Winner</w:t>
      </w:r>
      <w:r w:rsidRPr="002B52FD">
        <w:rPr>
          <w:rFonts w:ascii="Calibri" w:hAnsi="Calibri"/>
          <w:spacing w:val="-1"/>
          <w:w w:val="80"/>
          <w:sz w:val="22"/>
          <w:szCs w:val="22"/>
        </w:rPr>
        <w:t>’).</w:t>
      </w:r>
    </w:p>
    <w:p w:rsidRPr="002B52FD" w:rsidR="00121779" w:rsidP="00121779" w:rsidRDefault="00121779" w14:paraId="129956BA" w14:textId="77777777">
      <w:pPr>
        <w:pStyle w:val="BodyText"/>
        <w:numPr>
          <w:ilvl w:val="0"/>
          <w:numId w:val="7"/>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17C9A484">
        <w:rPr>
          <w:rFonts w:ascii="Calibri" w:hAnsi="Calibri"/>
          <w:b/>
          <w:bCs/>
          <w:spacing w:val="-1"/>
          <w:w w:val="80"/>
          <w:sz w:val="22"/>
          <w:szCs w:val="22"/>
        </w:rPr>
        <w:t>Judge</w:t>
      </w:r>
      <w:r w:rsidRPr="002B52FD">
        <w:rPr>
          <w:rFonts w:ascii="Calibri" w:hAnsi="Calibri"/>
          <w:spacing w:val="-1"/>
          <w:w w:val="80"/>
          <w:sz w:val="22"/>
          <w:szCs w:val="22"/>
        </w:rPr>
        <w:t>’).</w:t>
      </w:r>
    </w:p>
    <w:p w:rsidRPr="002B52FD" w:rsidR="00121779" w:rsidP="00121779" w:rsidRDefault="00121779" w14:paraId="1FA0E3A1" w14:textId="77777777">
      <w:pPr>
        <w:pStyle w:val="BodyText"/>
        <w:numPr>
          <w:ilvl w:val="0"/>
          <w:numId w:val="7"/>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proofErr w:type="gramStart"/>
      <w:r w:rsidRPr="002B52FD">
        <w:rPr>
          <w:rFonts w:ascii="Calibri" w:hAnsi="Calibri"/>
          <w:spacing w:val="-1"/>
          <w:w w:val="80"/>
          <w:sz w:val="22"/>
          <w:szCs w:val="22"/>
        </w:rPr>
        <w:t>final</w:t>
      </w:r>
      <w:proofErr w:type="gramEnd"/>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rsidRPr="002B52FD" w:rsidR="00121779" w:rsidP="00121779" w:rsidRDefault="00121779" w14:paraId="7A496AF5" w14:textId="77777777">
      <w:pPr>
        <w:pStyle w:val="BodyText"/>
        <w:numPr>
          <w:ilvl w:val="0"/>
          <w:numId w:val="7"/>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r w:rsidRPr="002B52FD">
        <w:rPr>
          <w:rFonts w:ascii="Calibri" w:hAnsi="Calibri"/>
          <w:spacing w:val="-2"/>
          <w:w w:val="80"/>
          <w:sz w:val="22"/>
          <w:szCs w:val="22"/>
        </w:rPr>
        <w:t>mail</w:t>
      </w:r>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rsidRPr="002B52FD" w:rsidR="00121779" w:rsidP="00121779" w:rsidRDefault="00121779" w14:paraId="6D99202D" w14:textId="77777777">
      <w:pPr>
        <w:pStyle w:val="BodyText"/>
        <w:numPr>
          <w:ilvl w:val="0"/>
          <w:numId w:val="7"/>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name="page3" w:id="7"/>
      <w:bookmarkEnd w:id="7"/>
      <w:r w:rsidRPr="002B52FD">
        <w:rPr>
          <w:rFonts w:ascii="Calibri" w:hAnsi="Calibri"/>
          <w:spacing w:val="-1"/>
          <w:w w:val="80"/>
          <w:sz w:val="22"/>
          <w:szCs w:val="22"/>
        </w:rPr>
        <w:t xml:space="preserve"> </w:t>
      </w:r>
      <w:r w:rsidRPr="002B52FD">
        <w:rPr>
          <w:rFonts w:ascii="Calibri" w:hAnsi="Calibri"/>
          <w:spacing w:val="-1"/>
          <w:w w:val="80"/>
          <w:sz w:val="22"/>
          <w:szCs w:val="22"/>
          <w:lang w:val="en-NZ"/>
        </w:rPr>
        <w:t xml:space="preserve">to participate on the Winner’s behalf. </w:t>
      </w:r>
      <w:proofErr w:type="gramStart"/>
      <w:r w:rsidRPr="002B52FD">
        <w:rPr>
          <w:rFonts w:ascii="Calibri" w:hAnsi="Calibri"/>
          <w:spacing w:val="-1"/>
          <w:w w:val="80"/>
          <w:sz w:val="22"/>
          <w:szCs w:val="22"/>
          <w:lang w:val="en-NZ"/>
        </w:rPr>
        <w:t>In the event that</w:t>
      </w:r>
      <w:proofErr w:type="gramEnd"/>
      <w:r w:rsidRPr="002B52FD">
        <w:rPr>
          <w:rFonts w:ascii="Calibri" w:hAnsi="Calibri"/>
          <w:spacing w:val="-1"/>
          <w:w w:val="80"/>
          <w:sz w:val="22"/>
          <w:szCs w:val="22"/>
          <w:lang w:val="en-NZ"/>
        </w:rPr>
        <w:t xml:space="preserve"> the Prize specified in the Competition becomes unavailable for any reason the Promoter may substitute a prize of like or equal value.</w:t>
      </w:r>
    </w:p>
    <w:p w:rsidRPr="002B52FD" w:rsidR="00121779" w:rsidP="00121779" w:rsidRDefault="00121779" w14:paraId="26746333"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rsidRPr="002B52FD" w:rsidR="00121779" w:rsidP="00121779" w:rsidRDefault="00121779" w14:paraId="5A0E50F3"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rsidRPr="002B52FD" w:rsidR="00121779" w:rsidP="00121779" w:rsidRDefault="00121779" w14:paraId="724467AB"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17C9A484">
        <w:rPr>
          <w:rFonts w:ascii="Calibri" w:hAnsi="Calibri"/>
          <w:b/>
          <w:bCs/>
          <w:spacing w:val="-1"/>
          <w:w w:val="80"/>
          <w:sz w:val="22"/>
          <w:szCs w:val="22"/>
          <w:lang w:val="en-NZ"/>
        </w:rPr>
        <w:t>Travel Prize</w:t>
      </w:r>
      <w:r w:rsidRPr="002B52FD">
        <w:rPr>
          <w:rFonts w:ascii="Calibri" w:hAnsi="Calibri"/>
          <w:spacing w:val="-1"/>
          <w:w w:val="80"/>
          <w:sz w:val="22"/>
          <w:szCs w:val="22"/>
          <w:lang w:val="en-NZ"/>
        </w:rPr>
        <w:t xml:space="preserve">’): </w:t>
      </w:r>
    </w:p>
    <w:p w:rsidRPr="002B52FD" w:rsidR="00121779" w:rsidP="00121779" w:rsidRDefault="00121779" w14:paraId="009370A3" w14:textId="4C6D3953">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r>
      <w:r w:rsidRPr="002B52FD">
        <w:rPr>
          <w:rFonts w:ascii="Calibri" w:hAnsi="Calibri"/>
          <w:spacing w:val="-1"/>
          <w:w w:val="80"/>
          <w:sz w:val="22"/>
          <w:szCs w:val="22"/>
          <w:lang w:val="en-NZ"/>
        </w:rPr>
        <w:t xml:space="preserve">the Winner MUST have valid documentation, including but not limited to valid passports and Visas, which meet the requirements of immigration and other government authorities at every destination. </w:t>
      </w:r>
    </w:p>
    <w:p w:rsidRPr="002B52FD" w:rsidR="00121779" w:rsidP="00121779" w:rsidRDefault="00121779" w14:paraId="32FED923" w14:textId="77777777">
      <w:pPr>
        <w:pStyle w:val="BodyText"/>
        <w:numPr>
          <w:ilvl w:val="4"/>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w:t>
      </w:r>
      <w:proofErr w:type="gramStart"/>
      <w:r w:rsidRPr="002B52FD">
        <w:rPr>
          <w:rFonts w:ascii="Calibri" w:hAnsi="Calibri"/>
          <w:spacing w:val="-1"/>
          <w:w w:val="80"/>
          <w:sz w:val="22"/>
          <w:szCs w:val="22"/>
          <w:lang w:val="en-NZ"/>
        </w:rPr>
        <w:t>payments</w:t>
      </w:r>
      <w:proofErr w:type="gramEnd"/>
      <w:r w:rsidRPr="002B52FD">
        <w:rPr>
          <w:rFonts w:ascii="Calibri" w:hAnsi="Calibri"/>
          <w:spacing w:val="-1"/>
          <w:w w:val="80"/>
          <w:sz w:val="22"/>
          <w:szCs w:val="22"/>
          <w:lang w:val="en-NZ"/>
        </w:rPr>
        <w:t xml:space="preserve"> or expenditures incurred as a result of such documents not meeting the requirements of those authorities (including any costs associated with delay, will be the sole responsibility of the Winner). </w:t>
      </w:r>
    </w:p>
    <w:p w:rsidRPr="002B52FD" w:rsidR="00121779" w:rsidP="00121779" w:rsidRDefault="00121779" w14:paraId="7AEE23A6" w14:textId="77777777">
      <w:pPr>
        <w:pStyle w:val="BodyText"/>
        <w:numPr>
          <w:ilvl w:val="4"/>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rsidRPr="002B52FD" w:rsidR="00121779" w:rsidP="00121779" w:rsidRDefault="00121779" w14:paraId="10838B9A"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w:t>
      </w:r>
      <w:proofErr w:type="gramStart"/>
      <w:r w:rsidRPr="002B52FD">
        <w:rPr>
          <w:rFonts w:ascii="Calibri" w:hAnsi="Calibri"/>
          <w:spacing w:val="-1"/>
          <w:w w:val="80"/>
          <w:sz w:val="22"/>
          <w:szCs w:val="22"/>
          <w:lang w:val="en-NZ"/>
        </w:rPr>
        <w:t>travel together at all times</w:t>
      </w:r>
      <w:proofErr w:type="gramEnd"/>
      <w:r w:rsidRPr="002B52FD">
        <w:rPr>
          <w:rFonts w:ascii="Calibri" w:hAnsi="Calibri"/>
          <w:spacing w:val="-1"/>
          <w:w w:val="80"/>
          <w:sz w:val="22"/>
          <w:szCs w:val="22"/>
          <w:lang w:val="en-NZ"/>
        </w:rPr>
        <w:t xml:space="preserve">. The Winner is responsible for transport from their residence to their nearest international airport for flight departure and from their nearest international airport to their residence upon returning to New Zealand. </w:t>
      </w:r>
    </w:p>
    <w:p w:rsidRPr="002B52FD" w:rsidR="00121779" w:rsidP="00121779" w:rsidRDefault="00121779" w14:paraId="218F56C2"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rsidRPr="002B52FD" w:rsidR="00212BD1" w:rsidP="00212BD1" w:rsidRDefault="00212BD1" w14:paraId="44954F4D"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rsidRPr="002B52FD" w:rsidR="00212BD1" w:rsidP="00212BD1" w:rsidRDefault="00212BD1" w14:paraId="2F10152A"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rsidRPr="002B52FD" w:rsidR="00212BD1" w:rsidP="00212BD1" w:rsidRDefault="00212BD1" w14:paraId="1708BE15"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name="page4" w:id="8"/>
      <w:bookmarkEnd w:id="8"/>
      <w:r w:rsidRPr="002B52FD">
        <w:rPr>
          <w:rFonts w:ascii="Calibri" w:hAnsi="Calibri"/>
          <w:spacing w:val="-1"/>
          <w:w w:val="80"/>
          <w:sz w:val="22"/>
          <w:szCs w:val="22"/>
          <w:lang w:val="en-NZ"/>
        </w:rPr>
        <w:t xml:space="preserve">unable to use the Travel Prize as stated. For the avoidance of doubt, if the Winner is, for whatever reason, unable to travel on a nominated date during this period, whether the failure was due to reasons beyond the Winner's control </w:t>
      </w:r>
      <w:r w:rsidRPr="002B52FD">
        <w:rPr>
          <w:rFonts w:ascii="Calibri" w:hAnsi="Calibri"/>
          <w:spacing w:val="-1"/>
          <w:w w:val="80"/>
          <w:sz w:val="22"/>
          <w:szCs w:val="22"/>
          <w:lang w:val="en-NZ"/>
        </w:rPr>
        <w:t>or otherwise, then the Winner will forfeit the Travel Prize.</w:t>
      </w:r>
    </w:p>
    <w:p w:rsidRPr="002B52FD" w:rsidR="00212BD1" w:rsidP="00212BD1" w:rsidRDefault="00212BD1" w14:paraId="4570EC97" w14:textId="77777777">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rsidRPr="002B52FD" w:rsidR="0008205C" w:rsidP="00212BD1" w:rsidRDefault="00212BD1" w14:paraId="5042D4A7" w14:textId="28533A53">
      <w:pPr>
        <w:pStyle w:val="BodyText"/>
        <w:numPr>
          <w:ilvl w:val="3"/>
          <w:numId w:val="9"/>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w:t>
      </w:r>
      <w:proofErr w:type="gramStart"/>
      <w:r w:rsidRPr="002B52FD">
        <w:rPr>
          <w:rFonts w:ascii="Calibri" w:hAnsi="Calibri"/>
          <w:spacing w:val="-1"/>
          <w:w w:val="80"/>
          <w:sz w:val="22"/>
          <w:szCs w:val="22"/>
          <w:lang w:val="en-NZ"/>
        </w:rPr>
        <w:t>conditions</w:t>
      </w:r>
      <w:proofErr w:type="gramEnd"/>
      <w:r w:rsidRPr="002B52FD">
        <w:rPr>
          <w:rFonts w:ascii="Calibri" w:hAnsi="Calibri"/>
          <w:spacing w:val="-1"/>
          <w:w w:val="80"/>
          <w:sz w:val="22"/>
          <w:szCs w:val="22"/>
          <w:lang w:val="en-NZ"/>
        </w:rPr>
        <w:t xml:space="preserve"> and restrictions of the Travel Prize service providers. Any travelling companion included in the Travel Prize (if applicable) accepts the Travel Prize subject to these terms, </w:t>
      </w:r>
      <w:proofErr w:type="gramStart"/>
      <w:r w:rsidRPr="002B52FD">
        <w:rPr>
          <w:rFonts w:ascii="Calibri" w:hAnsi="Calibri"/>
          <w:spacing w:val="-1"/>
          <w:w w:val="80"/>
          <w:sz w:val="22"/>
          <w:szCs w:val="22"/>
          <w:lang w:val="en-NZ"/>
        </w:rPr>
        <w:t>conditions</w:t>
      </w:r>
      <w:proofErr w:type="gramEnd"/>
      <w:r w:rsidRPr="002B52FD">
        <w:rPr>
          <w:rFonts w:ascii="Calibri" w:hAnsi="Calibri"/>
          <w:spacing w:val="-1"/>
          <w:w w:val="80"/>
          <w:sz w:val="22"/>
          <w:szCs w:val="22"/>
          <w:lang w:val="en-NZ"/>
        </w:rPr>
        <w:t xml:space="preserve">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rsidRPr="002B52FD" w:rsidR="00212BD1" w:rsidP="00212BD1" w:rsidRDefault="00212BD1" w14:paraId="1BF14CEF" w14:textId="77777777">
      <w:pPr>
        <w:pStyle w:val="BodyText"/>
        <w:tabs>
          <w:tab w:val="left" w:pos="839"/>
        </w:tabs>
        <w:kinsoku w:val="0"/>
        <w:ind w:left="1440" w:right="111"/>
        <w:jc w:val="both"/>
        <w:rPr>
          <w:rFonts w:ascii="Calibri" w:hAnsi="Calibri"/>
          <w:spacing w:val="-1"/>
          <w:w w:val="80"/>
          <w:sz w:val="22"/>
          <w:szCs w:val="22"/>
          <w:lang w:val="en-NZ"/>
        </w:rPr>
      </w:pPr>
    </w:p>
    <w:p w:rsidRPr="002B52FD" w:rsidR="00502E9B" w:rsidP="00502E9B" w:rsidRDefault="00502E9B" w14:paraId="6D55F107" w14:textId="2EBCF834">
      <w:pPr>
        <w:rPr>
          <w:rFonts w:ascii="Arial Black" w:hAnsi="Arial Black" w:cs="Arial"/>
          <w:color w:val="00B0F0"/>
          <w:sz w:val="22"/>
          <w:szCs w:val="22"/>
        </w:rPr>
      </w:pPr>
      <w:r w:rsidRPr="002B52FD">
        <w:rPr>
          <w:rFonts w:ascii="Arial Black" w:hAnsi="Arial Black" w:cs="Arial"/>
          <w:color w:val="00B0F0"/>
          <w:sz w:val="22"/>
          <w:szCs w:val="22"/>
        </w:rPr>
        <w:t>NZME Responsibility</w:t>
      </w:r>
    </w:p>
    <w:p w:rsidRPr="002B52FD" w:rsidR="00212BD1" w:rsidP="00212BD1" w:rsidRDefault="00212BD1" w14:paraId="109967BC" w14:textId="77777777">
      <w:pPr>
        <w:pStyle w:val="BodyText"/>
        <w:tabs>
          <w:tab w:val="left" w:pos="839"/>
        </w:tabs>
        <w:kinsoku w:val="0"/>
        <w:overflowPunct w:val="0"/>
        <w:ind w:left="0" w:right="111"/>
        <w:jc w:val="both"/>
        <w:rPr>
          <w:rFonts w:ascii="Calibri" w:hAnsi="Calibri"/>
          <w:spacing w:val="-1"/>
          <w:w w:val="80"/>
          <w:sz w:val="22"/>
          <w:szCs w:val="22"/>
          <w:lang w:val="en-NZ"/>
        </w:rPr>
      </w:pPr>
    </w:p>
    <w:p w:rsidRPr="002B52FD" w:rsidR="00212BD1" w:rsidP="00212BD1" w:rsidRDefault="00212BD1" w14:paraId="682D4959"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w:t>
      </w:r>
      <w:proofErr w:type="gramStart"/>
      <w:r w:rsidRPr="002B52FD">
        <w:rPr>
          <w:rFonts w:ascii="Calibri" w:hAnsi="Calibri"/>
          <w:spacing w:val="-1"/>
          <w:w w:val="80"/>
          <w:sz w:val="22"/>
          <w:szCs w:val="22"/>
          <w:lang w:val="en-NZ"/>
        </w:rPr>
        <w:t>extend</w:t>
      </w:r>
      <w:proofErr w:type="gramEnd"/>
      <w:r w:rsidRPr="002B52FD">
        <w:rPr>
          <w:rFonts w:ascii="Calibri" w:hAnsi="Calibri"/>
          <w:spacing w:val="-1"/>
          <w:w w:val="80"/>
          <w:sz w:val="22"/>
          <w:szCs w:val="22"/>
          <w:lang w:val="en-NZ"/>
        </w:rPr>
        <w:t xml:space="preserve"> or discontinue a Promotion at any stage, for any reason. </w:t>
      </w:r>
    </w:p>
    <w:p w:rsidRPr="002B52FD" w:rsidR="00212BD1" w:rsidP="00212BD1" w:rsidRDefault="00212BD1" w14:paraId="2C63C20F"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rsidRPr="002B52FD" w:rsidR="00212BD1" w:rsidP="00212BD1" w:rsidRDefault="00212BD1" w14:paraId="0A18946A"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w:t>
      </w:r>
      <w:proofErr w:type="gramStart"/>
      <w:r w:rsidRPr="002B52FD">
        <w:rPr>
          <w:rFonts w:ascii="Calibri" w:hAnsi="Calibri"/>
          <w:spacing w:val="-1"/>
          <w:w w:val="80"/>
          <w:sz w:val="22"/>
          <w:szCs w:val="22"/>
          <w:lang w:val="en-NZ"/>
        </w:rPr>
        <w:t>as a result of</w:t>
      </w:r>
      <w:proofErr w:type="gramEnd"/>
      <w:r w:rsidRPr="002B52FD">
        <w:rPr>
          <w:rFonts w:ascii="Calibri" w:hAnsi="Calibri"/>
          <w:spacing w:val="-1"/>
          <w:w w:val="80"/>
          <w:sz w:val="22"/>
          <w:szCs w:val="22"/>
          <w:lang w:val="en-NZ"/>
        </w:rPr>
        <w:t xml:space="preserve"> Promotion entry or winning the prize. </w:t>
      </w:r>
    </w:p>
    <w:p w:rsidRPr="002B52FD" w:rsidR="00212BD1" w:rsidP="00212BD1" w:rsidRDefault="00212BD1" w14:paraId="6C026D9D"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rsidRPr="002B52FD" w:rsidR="00502E9B" w:rsidP="00502E9B" w:rsidRDefault="00502E9B" w14:paraId="7EF13EFA" w14:textId="77777777">
      <w:pPr>
        <w:pStyle w:val="BodyText"/>
        <w:tabs>
          <w:tab w:val="left" w:pos="839"/>
        </w:tabs>
        <w:kinsoku w:val="0"/>
        <w:ind w:left="120" w:right="111"/>
        <w:jc w:val="both"/>
        <w:rPr>
          <w:rFonts w:ascii="Calibri" w:hAnsi="Calibri"/>
          <w:spacing w:val="-1"/>
          <w:w w:val="80"/>
          <w:sz w:val="22"/>
          <w:szCs w:val="22"/>
          <w:lang w:val="en-NZ"/>
        </w:rPr>
      </w:pPr>
    </w:p>
    <w:p w:rsidRPr="002B52FD" w:rsidR="00502E9B" w:rsidP="00502E9B" w:rsidRDefault="00502E9B" w14:paraId="7C0D7F5A" w14:textId="136B536D">
      <w:pPr>
        <w:rPr>
          <w:rFonts w:ascii="Arial Black" w:hAnsi="Arial Black" w:cs="Arial"/>
          <w:color w:val="00B0F0"/>
          <w:sz w:val="22"/>
          <w:szCs w:val="22"/>
        </w:rPr>
      </w:pPr>
      <w:r w:rsidRPr="002B52FD">
        <w:rPr>
          <w:rFonts w:ascii="Arial Black" w:hAnsi="Arial Black" w:cs="Arial"/>
          <w:color w:val="00B0F0"/>
          <w:sz w:val="22"/>
          <w:szCs w:val="22"/>
        </w:rPr>
        <w:t>Acceptance</w:t>
      </w:r>
    </w:p>
    <w:p w:rsidRPr="002B52FD" w:rsidR="00502E9B" w:rsidP="00502E9B" w:rsidRDefault="00502E9B" w14:paraId="176C3B64" w14:textId="77777777">
      <w:pPr>
        <w:rPr>
          <w:rFonts w:ascii="Arial Black" w:hAnsi="Arial Black" w:cs="Arial"/>
          <w:color w:val="00B0F0"/>
          <w:sz w:val="22"/>
          <w:szCs w:val="22"/>
        </w:rPr>
      </w:pPr>
    </w:p>
    <w:p w:rsidRPr="002B52FD" w:rsidR="00502E9B" w:rsidP="00502E9B" w:rsidRDefault="00502E9B" w14:paraId="41D586C1" w14:textId="77777777">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rsidR="0008205C" w:rsidP="002E1160" w:rsidRDefault="00502E9B" w14:paraId="36A74954" w14:textId="7C680ABA">
      <w:pPr>
        <w:pStyle w:val="BodyText"/>
        <w:numPr>
          <w:ilvl w:val="0"/>
          <w:numId w:val="7"/>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rsidR="00054BDA" w:rsidP="00054BDA" w:rsidRDefault="00054BDA" w14:paraId="591CF59E" w14:textId="77777777">
      <w:pPr>
        <w:pStyle w:val="BodyText"/>
        <w:tabs>
          <w:tab w:val="left" w:pos="839"/>
        </w:tabs>
        <w:kinsoku w:val="0"/>
        <w:ind w:right="111"/>
        <w:jc w:val="both"/>
        <w:rPr>
          <w:rFonts w:ascii="Calibri" w:hAnsi="Calibri"/>
          <w:spacing w:val="-1"/>
          <w:w w:val="80"/>
          <w:sz w:val="22"/>
          <w:szCs w:val="22"/>
          <w:lang w:val="en-NZ"/>
        </w:rPr>
      </w:pPr>
    </w:p>
    <w:p w:rsidR="00054BDA" w:rsidP="00054BDA" w:rsidRDefault="00054BDA" w14:paraId="47078F21" w14:textId="77777777">
      <w:pPr>
        <w:pStyle w:val="BodyText"/>
        <w:tabs>
          <w:tab w:val="left" w:pos="839"/>
        </w:tabs>
        <w:kinsoku w:val="0"/>
        <w:ind w:right="111"/>
        <w:jc w:val="both"/>
        <w:rPr>
          <w:rFonts w:ascii="Calibri" w:hAnsi="Calibri"/>
          <w:spacing w:val="-1"/>
          <w:w w:val="80"/>
          <w:sz w:val="22"/>
          <w:szCs w:val="22"/>
          <w:lang w:val="en-NZ"/>
        </w:rPr>
      </w:pPr>
    </w:p>
    <w:p w:rsidR="00054BDA" w:rsidP="00054BDA" w:rsidRDefault="00054BDA" w14:paraId="080AD1F0" w14:textId="77777777">
      <w:pPr>
        <w:pStyle w:val="BodyText"/>
        <w:tabs>
          <w:tab w:val="left" w:pos="839"/>
        </w:tabs>
        <w:kinsoku w:val="0"/>
        <w:ind w:right="111"/>
        <w:jc w:val="both"/>
        <w:rPr>
          <w:rFonts w:ascii="Calibri" w:hAnsi="Calibri"/>
          <w:spacing w:val="-1"/>
          <w:w w:val="80"/>
          <w:sz w:val="22"/>
          <w:szCs w:val="22"/>
          <w:lang w:val="en-NZ"/>
        </w:rPr>
      </w:pPr>
    </w:p>
    <w:p w:rsidR="00054BDA" w:rsidP="00054BDA" w:rsidRDefault="00054BDA" w14:paraId="22249BB6" w14:textId="77777777">
      <w:pPr>
        <w:pStyle w:val="BodyText"/>
        <w:tabs>
          <w:tab w:val="left" w:pos="839"/>
        </w:tabs>
        <w:kinsoku w:val="0"/>
        <w:ind w:right="111"/>
        <w:jc w:val="both"/>
        <w:rPr>
          <w:rFonts w:ascii="Calibri" w:hAnsi="Calibri"/>
          <w:spacing w:val="-1"/>
          <w:w w:val="80"/>
          <w:sz w:val="22"/>
          <w:szCs w:val="22"/>
          <w:lang w:val="en-NZ"/>
        </w:rPr>
      </w:pPr>
    </w:p>
    <w:p w:rsidRPr="00FB3F5D" w:rsidR="007A75D6" w:rsidP="00FB3F5D" w:rsidRDefault="007A75D6" w14:paraId="5BE94220" w14:textId="16A4FC71">
      <w:pPr>
        <w:pStyle w:val="PlainText"/>
        <w:ind w:left="720"/>
        <w:rPr>
          <w:b/>
        </w:rPr>
      </w:pPr>
    </w:p>
    <w:sectPr w:rsidRPr="00FB3F5D" w:rsidR="007A75D6" w:rsidSect="00121779">
      <w:headerReference w:type="even" r:id="rId16"/>
      <w:headerReference w:type="default" r:id="rId17"/>
      <w:footerReference w:type="even" r:id="rId18"/>
      <w:footerReference w:type="default" r:id="rId19"/>
      <w:headerReference w:type="first" r:id="rId20"/>
      <w:footerReference w:type="first" r:id="rId21"/>
      <w:pgSz w:w="11900" w:h="16840" w:orient="portrait"/>
      <w:pgMar w:top="1843" w:right="985" w:bottom="1440" w:left="1800" w:header="0"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N" w:author="Anuksha Narayan" w:date="2025-03-11T16:01:00Z" w:id="0">
    <w:p w:rsidR="00A277F4" w:rsidP="00A277F4" w:rsidRDefault="00A277F4" w14:paraId="2FE59AAD" w14:textId="77777777">
      <w:pPr>
        <w:pStyle w:val="CommentText"/>
      </w:pPr>
      <w:r>
        <w:rPr>
          <w:rStyle w:val="CommentReference"/>
        </w:rPr>
        <w:annotationRef/>
      </w:r>
      <w:r>
        <w:t xml:space="preserve">1 of 5 Frank Energy account credits to the value of $500 each. </w:t>
      </w:r>
    </w:p>
  </w:comment>
  <w:comment w:initials="AN" w:author="Anuksha Narayan" w:date="2025-03-11T16:08:00Z" w:id="1">
    <w:p w:rsidR="002433C5" w:rsidP="002433C5" w:rsidRDefault="002433C5" w14:paraId="16F4DE35" w14:textId="77777777">
      <w:pPr>
        <w:pStyle w:val="CommentText"/>
      </w:pPr>
      <w:r>
        <w:rPr>
          <w:rStyle w:val="CommentReference"/>
        </w:rPr>
        <w:annotationRef/>
      </w:r>
      <w:r>
        <w:t>Is this cash?</w:t>
      </w:r>
    </w:p>
  </w:comment>
  <w:comment w:initials="AN" w:author="Anuksha Narayan" w:date="2025-03-11T16:09:00Z" w:id="2">
    <w:p w:rsidR="002433C5" w:rsidP="002433C5" w:rsidRDefault="002433C5" w14:paraId="46266FF1" w14:textId="77777777">
      <w:pPr>
        <w:pStyle w:val="CommentText"/>
      </w:pPr>
      <w:r>
        <w:rPr>
          <w:rStyle w:val="CommentReference"/>
        </w:rPr>
        <w:annotationRef/>
      </w:r>
      <w:r>
        <w:t xml:space="preserve">Is this specific to the $200 prize? The account credit will be arranged by Frank Energy directly with the winners. </w:t>
      </w:r>
    </w:p>
  </w:comment>
  <w:comment w:initials="AN" w:author="Anuksha Narayan" w:date="2025-03-11T16:04:00Z" w:id="4">
    <w:p w:rsidR="002433C5" w:rsidP="002433C5" w:rsidRDefault="00A277F4" w14:paraId="1B40B94A" w14:textId="77777777">
      <w:pPr>
        <w:pStyle w:val="CommentText"/>
      </w:pPr>
      <w:r>
        <w:rPr>
          <w:rStyle w:val="CommentReference"/>
        </w:rPr>
        <w:annotationRef/>
      </w:r>
      <w:r w:rsidR="002433C5">
        <w:t xml:space="preserve">Frank Energy account credit can be gifted to friends or family, above terms will still apply. </w:t>
      </w:r>
    </w:p>
  </w:comment>
  <w:comment w:initials="AN" w:author="Anuksha Narayan" w:date="2025-03-11T16:02:00Z" w:id="5">
    <w:p w:rsidR="00A277F4" w:rsidP="00A277F4" w:rsidRDefault="00A277F4" w14:paraId="77E47C4A" w14:textId="31B5651D">
      <w:pPr>
        <w:pStyle w:val="CommentText"/>
      </w:pPr>
      <w:r>
        <w:rPr>
          <w:rStyle w:val="CommentReference"/>
        </w:rPr>
        <w:annotationRef/>
      </w:r>
      <w:r>
        <w:t>Frank Energy account credits cannot be exchanged….</w:t>
      </w:r>
    </w:p>
  </w:comment>
  <w:comment w:initials="AN" w:author="Anuksha Narayan" w:date="2025-03-11T16:05:00Z" w:id="6">
    <w:p w:rsidR="00A277F4" w:rsidP="00A277F4" w:rsidRDefault="00A277F4" w14:paraId="5D5EF20B" w14:textId="533408F7">
      <w:pPr>
        <w:pStyle w:val="CommentText"/>
      </w:pPr>
      <w:r>
        <w:rPr>
          <w:rStyle w:val="CommentReference"/>
        </w:rPr>
        <w:annotationRef/>
      </w:r>
      <w:r>
        <w:t>Frank Energy account credit must be redeemed by...</w:t>
      </w:r>
    </w:p>
  </w:comment>
  <w:comment xmlns:w="http://schemas.openxmlformats.org/wordprocessingml/2006/main" w:initials="BS" w:author="Blake Spencer" w:date="2025-03-11T17:08:05" w:id="491279124">
    <w:p xmlns:w14="http://schemas.microsoft.com/office/word/2010/wordml" xmlns:w="http://schemas.openxmlformats.org/wordprocessingml/2006/main" w:rsidR="5CE0DB5A" w:rsidRDefault="664E9687" w14:paraId="294E3B6C" w14:textId="51BC82D6">
      <w:pPr>
        <w:pStyle w:val="CommentText"/>
      </w:pPr>
      <w:r>
        <w:rPr>
          <w:rStyle w:val="CommentReference"/>
        </w:rPr>
        <w:annotationRef/>
      </w:r>
      <w:r w:rsidRPr="324B1F36" w:rsidR="17AAC81A">
        <w:t>Yes!</w:t>
      </w:r>
    </w:p>
  </w:comment>
  <w:comment xmlns:w="http://schemas.openxmlformats.org/wordprocessingml/2006/main" w:initials="BS" w:author="Blake Spencer" w:date="2025-03-11T17:08:26" w:id="1457496908">
    <w:p xmlns:w14="http://schemas.microsoft.com/office/word/2010/wordml" xmlns:w="http://schemas.openxmlformats.org/wordprocessingml/2006/main" w:rsidR="46F86CAD" w:rsidRDefault="2BE3F25B" w14:paraId="3BB1E621" w14:textId="76B8BD37">
      <w:pPr>
        <w:pStyle w:val="CommentText"/>
      </w:pPr>
      <w:r>
        <w:rPr>
          <w:rStyle w:val="CommentReference"/>
        </w:rPr>
        <w:annotationRef/>
      </w:r>
      <w:r w:rsidRPr="3DFAA5F7" w:rsidR="3B8BBB7C">
        <w:t>Yes it is, I'll add a line about this.</w:t>
      </w:r>
    </w:p>
  </w:comment>
</w:comments>
</file>

<file path=word/commentsExtended.xml><?xml version="1.0" encoding="utf-8"?>
<w15:commentsEx xmlns:mc="http://schemas.openxmlformats.org/markup-compatibility/2006" xmlns:w15="http://schemas.microsoft.com/office/word/2012/wordml" mc:Ignorable="w15">
  <w15:commentEx w15:done="1" w15:paraId="2FE59AAD"/>
  <w15:commentEx w15:done="1" w15:paraId="16F4DE35"/>
  <w15:commentEx w15:done="1" w15:paraId="46266FF1"/>
  <w15:commentEx w15:done="1" w15:paraId="1B40B94A"/>
  <w15:commentEx w15:done="1" w15:paraId="77E47C4A"/>
  <w15:commentEx w15:done="1" w15:paraId="5D5EF20B"/>
  <w15:commentEx w15:done="1" w15:paraId="294E3B6C" w15:paraIdParent="16F4DE35"/>
  <w15:commentEx w15:done="1" w15:paraId="3BB1E621" w15:paraIdParent="46266FF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7ADCD6" w16cex:dateUtc="2025-03-11T03:01:00Z">
    <w16cex:extLst>
      <w16:ext w16:uri="{CE6994B0-6A32-4C9F-8C6B-6E91EDA988CE}">
        <cr:reactions xmlns:cr="http://schemas.microsoft.com/office/comments/2020/reactions">
          <cr:reaction reactionType="1">
            <cr:reactionInfo dateUtc="2025-03-11T04:07:45.867Z">
              <cr:user userId="S::blake.spencer@nzme.co.nz::105f6530-487c-42b7-81be-ea3c66f0036e" userProvider="AD" userName="Blake Spencer"/>
            </cr:reactionInfo>
          </cr:reaction>
        </cr:reactions>
      </w16:ext>
    </w16cex:extLst>
  </w16cex:commentExtensible>
  <w16cex:commentExtensible w16cex:durableId="2B7ADE94" w16cex:dateUtc="2025-03-11T03:08:00Z"/>
  <w16cex:commentExtensible w16cex:durableId="2B7ADED4" w16cex:dateUtc="2025-03-11T03:09:00Z"/>
  <w16cex:commentExtensible w16cex:durableId="01B0EDF1" w16cex:dateUtc="2025-03-11T04:08:05.05Z"/>
  <w16cex:commentExtensible w16cex:durableId="2B7ADD97" w16cex:dateUtc="2025-03-11T03:04:00Z"/>
  <w16cex:commentExtensible w16cex:durableId="2B7ADD11" w16cex:dateUtc="2025-03-11T03:02:00Z"/>
  <w16cex:commentExtensible w16cex:durableId="2B7ADDC3" w16cex:dateUtc="2025-03-11T03:05:00Z"/>
  <w16cex:commentExtensible w16cex:durableId="7D32ED55" w16cex:dateUtc="2025-03-11T04:08:26.727Z"/>
</w16cex:commentsExtensible>
</file>

<file path=word/commentsIds.xml><?xml version="1.0" encoding="utf-8"?>
<w16cid:commentsIds xmlns:mc="http://schemas.openxmlformats.org/markup-compatibility/2006" xmlns:w16cid="http://schemas.microsoft.com/office/word/2016/wordml/cid" mc:Ignorable="w16cid">
  <w16cid:commentId w16cid:paraId="2FE59AAD" w16cid:durableId="2B7ADCD6"/>
  <w16cid:commentId w16cid:paraId="16F4DE35" w16cid:durableId="2B7ADE94"/>
  <w16cid:commentId w16cid:paraId="46266FF1" w16cid:durableId="2B7ADED4"/>
  <w16cid:commentId w16cid:paraId="1B40B94A" w16cid:durableId="2B7ADD97"/>
  <w16cid:commentId w16cid:paraId="77E47C4A" w16cid:durableId="2B7ADD11"/>
  <w16cid:commentId w16cid:paraId="5D5EF20B" w16cid:durableId="2B7ADDC3"/>
  <w16cid:commentId w16cid:paraId="294E3B6C" w16cid:durableId="01B0EDF1"/>
  <w16cid:commentId w16cid:paraId="3BB1E621" w16cid:durableId="7D32E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B14" w:rsidP="004D52A1" w:rsidRDefault="00321B14" w14:paraId="532B3E8B" w14:textId="77777777">
      <w:r>
        <w:separator/>
      </w:r>
    </w:p>
  </w:endnote>
  <w:endnote w:type="continuationSeparator" w:id="0">
    <w:p w:rsidR="00321B14" w:rsidP="004D52A1" w:rsidRDefault="00321B14" w14:paraId="72DDADA9" w14:textId="77777777">
      <w:r>
        <w:continuationSeparator/>
      </w:r>
    </w:p>
  </w:endnote>
  <w:endnote w:type="continuationNotice" w:id="1">
    <w:p w:rsidR="00321B14" w:rsidRDefault="00321B14" w14:paraId="1219B2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4B287E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772704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57A7D1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B14" w:rsidP="004D52A1" w:rsidRDefault="00321B14" w14:paraId="0672496D" w14:textId="77777777">
      <w:r>
        <w:separator/>
      </w:r>
    </w:p>
  </w:footnote>
  <w:footnote w:type="continuationSeparator" w:id="0">
    <w:p w:rsidR="00321B14" w:rsidP="004D52A1" w:rsidRDefault="00321B14" w14:paraId="2D19037A" w14:textId="77777777">
      <w:r>
        <w:continuationSeparator/>
      </w:r>
    </w:p>
  </w:footnote>
  <w:footnote w:type="continuationNotice" w:id="1">
    <w:p w:rsidR="00321B14" w:rsidRDefault="00321B14" w14:paraId="303D57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A59" w:rsidRDefault="00E67A59" w14:paraId="001CBE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FB441E" w:rsidP="004D52A1" w:rsidRDefault="00311C3B" w14:paraId="1D77850D" w14:textId="08D8F0D9">
    <w:pPr>
      <w:pStyle w:val="Header"/>
      <w:ind w:left="-1134" w:right="-99"/>
    </w:pPr>
    <w:r>
      <w:rPr>
        <w:rFonts w:ascii="Arial" w:hAnsi="Arial" w:cs="Arial"/>
        <w:noProof/>
        <w:sz w:val="22"/>
        <w:szCs w:val="22"/>
        <w:lang w:val="en-NZ" w:eastAsia="en-NZ"/>
      </w:rPr>
      <w:drawing>
        <wp:anchor distT="0" distB="0" distL="114300" distR="114300" simplePos="0" relativeHeight="251667456"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Pr="00297D59" w:rsidR="00297D59" w:rsidP="00297D59" w:rsidRDefault="00297D59" w14:paraId="25E8FA2C" w14:textId="4EEDA466">
    <w:pPr>
      <w:pStyle w:val="Header"/>
    </w:pPr>
    <w:r>
      <w:rPr>
        <w:rFonts w:ascii="Arial" w:hAnsi="Arial" w:cs="Arial"/>
        <w:noProof/>
        <w:sz w:val="22"/>
        <w:szCs w:val="22"/>
        <w:lang w:val="en-NZ" w:eastAsia="en-NZ"/>
      </w:rPr>
      <w:drawing>
        <wp:anchor distT="0" distB="0" distL="114300" distR="114300" simplePos="0" relativeHeight="251669504"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4904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402"/>
    <w:multiLevelType w:val="hybridMultilevel"/>
    <w:tmpl w:val="00000885"/>
    <w:lvl w:ilvl="0" w:tplc="3C1AFD0A">
      <w:start w:val="1"/>
      <w:numFmt w:val="lowerLetter"/>
      <w:lvlText w:val="(%1)"/>
      <w:lvlJc w:val="left"/>
      <w:pPr>
        <w:ind w:hanging="360"/>
      </w:pPr>
      <w:rPr>
        <w:rFonts w:ascii="Arial" w:hAnsi="Arial" w:cs="Arial"/>
        <w:b w:val="0"/>
        <w:bCs w:val="0"/>
        <w:w w:val="82"/>
        <w:sz w:val="21"/>
        <w:szCs w:val="21"/>
      </w:rPr>
    </w:lvl>
    <w:lvl w:ilvl="1" w:tplc="1036252A">
      <w:numFmt w:val="bullet"/>
      <w:lvlText w:val="•"/>
      <w:lvlJc w:val="left"/>
    </w:lvl>
    <w:lvl w:ilvl="2" w:tplc="04A6A38E">
      <w:numFmt w:val="bullet"/>
      <w:lvlText w:val="•"/>
      <w:lvlJc w:val="left"/>
    </w:lvl>
    <w:lvl w:ilvl="3" w:tplc="0A62AAB2">
      <w:numFmt w:val="bullet"/>
      <w:lvlText w:val="•"/>
      <w:lvlJc w:val="left"/>
    </w:lvl>
    <w:lvl w:ilvl="4" w:tplc="E5CEBC34">
      <w:numFmt w:val="bullet"/>
      <w:lvlText w:val="•"/>
      <w:lvlJc w:val="left"/>
    </w:lvl>
    <w:lvl w:ilvl="5" w:tplc="B00E96D0">
      <w:numFmt w:val="bullet"/>
      <w:lvlText w:val="•"/>
      <w:lvlJc w:val="left"/>
    </w:lvl>
    <w:lvl w:ilvl="6" w:tplc="2DFED604">
      <w:numFmt w:val="bullet"/>
      <w:lvlText w:val="•"/>
      <w:lvlJc w:val="left"/>
    </w:lvl>
    <w:lvl w:ilvl="7" w:tplc="F1A26046">
      <w:numFmt w:val="bullet"/>
      <w:lvlText w:val="•"/>
      <w:lvlJc w:val="left"/>
    </w:lvl>
    <w:lvl w:ilvl="8" w:tplc="ED6250C2">
      <w:numFmt w:val="bullet"/>
      <w:lvlText w:val="•"/>
      <w:lvlJc w:val="left"/>
    </w:lvl>
  </w:abstractNum>
  <w:abstractNum w:abstractNumId="2" w15:restartNumberingAfterBreak="0">
    <w:nsid w:val="00000403"/>
    <w:multiLevelType w:val="multilevel"/>
    <w:tmpl w:val="F91EB4EC"/>
    <w:lvl w:ilvl="0">
      <w:start w:val="1"/>
      <w:numFmt w:val="decimal"/>
      <w:lvlText w:val="%1."/>
      <w:lvlJc w:val="left"/>
      <w:pPr>
        <w:ind w:hanging="720"/>
      </w:pPr>
      <w:rPr>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8470495A"/>
    <w:lvl w:ilvl="0">
      <w:start w:val="3"/>
      <w:numFmt w:val="lowerLetter"/>
      <w:lvlText w:val="%1)"/>
      <w:lvlJc w:val="left"/>
      <w:pPr>
        <w:ind w:left="1559" w:hanging="720"/>
      </w:pPr>
      <w:rPr>
        <w:rFonts w:hint="default" w:ascii="Arial" w:hAnsi="Arial" w:cs="Arial"/>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4" w15:restartNumberingAfterBreak="0">
    <w:nsid w:val="01F41E05"/>
    <w:multiLevelType w:val="hybridMultilevel"/>
    <w:tmpl w:val="994CA392"/>
    <w:lvl w:ilvl="0" w:tplc="98B4C732">
      <w:start w:val="1"/>
      <w:numFmt w:val="lowerLetter"/>
      <w:lvlText w:val="(%1)"/>
      <w:lvlJc w:val="left"/>
      <w:pPr>
        <w:ind w:left="720" w:hanging="360"/>
      </w:pPr>
    </w:lvl>
    <w:lvl w:ilvl="1" w:tplc="470AD1B6">
      <w:start w:val="1"/>
      <w:numFmt w:val="lowerLetter"/>
      <w:lvlText w:val="%2."/>
      <w:lvlJc w:val="left"/>
      <w:pPr>
        <w:ind w:left="1440" w:hanging="360"/>
      </w:pPr>
    </w:lvl>
    <w:lvl w:ilvl="2" w:tplc="C5106E86">
      <w:start w:val="1"/>
      <w:numFmt w:val="lowerRoman"/>
      <w:lvlText w:val="%3."/>
      <w:lvlJc w:val="right"/>
      <w:pPr>
        <w:ind w:left="2160" w:hanging="180"/>
      </w:pPr>
    </w:lvl>
    <w:lvl w:ilvl="3" w:tplc="9DAC8170">
      <w:start w:val="1"/>
      <w:numFmt w:val="decimal"/>
      <w:lvlText w:val="%4."/>
      <w:lvlJc w:val="left"/>
      <w:pPr>
        <w:ind w:left="2880" w:hanging="360"/>
      </w:pPr>
    </w:lvl>
    <w:lvl w:ilvl="4" w:tplc="44B0875C">
      <w:start w:val="1"/>
      <w:numFmt w:val="lowerLetter"/>
      <w:lvlText w:val="%5."/>
      <w:lvlJc w:val="left"/>
      <w:pPr>
        <w:ind w:left="3600" w:hanging="360"/>
      </w:pPr>
    </w:lvl>
    <w:lvl w:ilvl="5" w:tplc="3DDED35A">
      <w:start w:val="1"/>
      <w:numFmt w:val="lowerRoman"/>
      <w:lvlText w:val="%6."/>
      <w:lvlJc w:val="right"/>
      <w:pPr>
        <w:ind w:left="4320" w:hanging="180"/>
      </w:pPr>
    </w:lvl>
    <w:lvl w:ilvl="6" w:tplc="C72C5F1E">
      <w:start w:val="1"/>
      <w:numFmt w:val="decimal"/>
      <w:lvlText w:val="%7."/>
      <w:lvlJc w:val="left"/>
      <w:pPr>
        <w:ind w:left="5040" w:hanging="360"/>
      </w:pPr>
    </w:lvl>
    <w:lvl w:ilvl="7" w:tplc="830607E8">
      <w:start w:val="1"/>
      <w:numFmt w:val="lowerLetter"/>
      <w:lvlText w:val="%8."/>
      <w:lvlJc w:val="left"/>
      <w:pPr>
        <w:ind w:left="5760" w:hanging="360"/>
      </w:pPr>
    </w:lvl>
    <w:lvl w:ilvl="8" w:tplc="B37E8600">
      <w:start w:val="1"/>
      <w:numFmt w:val="lowerRoman"/>
      <w:lvlText w:val="%9."/>
      <w:lvlJc w:val="right"/>
      <w:pPr>
        <w:ind w:left="6480" w:hanging="180"/>
      </w:pPr>
    </w:lvl>
  </w:abstractNum>
  <w:abstractNum w:abstractNumId="5" w15:restartNumberingAfterBreak="0">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2697517"/>
    <w:multiLevelType w:val="hybridMultilevel"/>
    <w:tmpl w:val="44D2B636"/>
    <w:lvl w:ilvl="0" w:tplc="DA521EE8">
      <w:start w:val="1"/>
      <w:numFmt w:val="decimal"/>
      <w:lvlText w:val="%1."/>
      <w:lvlJc w:val="left"/>
      <w:pPr>
        <w:ind w:left="720" w:hanging="360"/>
      </w:pPr>
      <w:rPr>
        <w:rFonts w:hint="default" w:asciiTheme="majorHAnsi" w:hAnsiTheme="majorHAnsi" w:cstheme="majorHAnsi"/>
      </w:rPr>
    </w:lvl>
    <w:lvl w:ilvl="1" w:tplc="7B807376">
      <w:start w:val="1"/>
      <w:numFmt w:val="lowerLetter"/>
      <w:lvlText w:val="%2."/>
      <w:lvlJc w:val="left"/>
      <w:pPr>
        <w:ind w:left="1440" w:hanging="360"/>
      </w:pPr>
    </w:lvl>
    <w:lvl w:ilvl="2" w:tplc="F90A9766">
      <w:start w:val="1"/>
      <w:numFmt w:val="lowerRoman"/>
      <w:lvlText w:val="%3."/>
      <w:lvlJc w:val="right"/>
      <w:pPr>
        <w:ind w:left="2160" w:hanging="180"/>
      </w:pPr>
    </w:lvl>
    <w:lvl w:ilvl="3" w:tplc="C1AEE612">
      <w:start w:val="1"/>
      <w:numFmt w:val="decimal"/>
      <w:lvlText w:val="%4."/>
      <w:lvlJc w:val="left"/>
      <w:pPr>
        <w:ind w:left="2880" w:hanging="360"/>
      </w:pPr>
    </w:lvl>
    <w:lvl w:ilvl="4" w:tplc="DC46129C">
      <w:start w:val="1"/>
      <w:numFmt w:val="lowerLetter"/>
      <w:lvlText w:val="%5."/>
      <w:lvlJc w:val="left"/>
      <w:pPr>
        <w:ind w:left="3600" w:hanging="360"/>
      </w:pPr>
    </w:lvl>
    <w:lvl w:ilvl="5" w:tplc="716CB672">
      <w:start w:val="1"/>
      <w:numFmt w:val="lowerRoman"/>
      <w:lvlText w:val="%6."/>
      <w:lvlJc w:val="right"/>
      <w:pPr>
        <w:ind w:left="4320" w:hanging="180"/>
      </w:pPr>
    </w:lvl>
    <w:lvl w:ilvl="6" w:tplc="C046EB20">
      <w:start w:val="1"/>
      <w:numFmt w:val="decimal"/>
      <w:lvlText w:val="%7."/>
      <w:lvlJc w:val="left"/>
      <w:pPr>
        <w:ind w:left="5040" w:hanging="360"/>
      </w:pPr>
    </w:lvl>
    <w:lvl w:ilvl="7" w:tplc="AD040754">
      <w:start w:val="1"/>
      <w:numFmt w:val="lowerLetter"/>
      <w:lvlText w:val="%8."/>
      <w:lvlJc w:val="left"/>
      <w:pPr>
        <w:ind w:left="5760" w:hanging="360"/>
      </w:pPr>
    </w:lvl>
    <w:lvl w:ilvl="8" w:tplc="621E8E7A">
      <w:start w:val="1"/>
      <w:numFmt w:val="lowerRoman"/>
      <w:lvlText w:val="%9."/>
      <w:lvlJc w:val="right"/>
      <w:pPr>
        <w:ind w:left="6480" w:hanging="180"/>
      </w:pPr>
    </w:lvl>
  </w:abstractNum>
  <w:abstractNum w:abstractNumId="7" w15:restartNumberingAfterBreak="0">
    <w:nsid w:val="1281086F"/>
    <w:multiLevelType w:val="hybridMultilevel"/>
    <w:tmpl w:val="7BFE53C6"/>
    <w:lvl w:ilvl="0" w:tplc="392254F2">
      <w:start w:val="7"/>
      <w:numFmt w:val="decimal"/>
      <w:lvlText w:val="%1."/>
      <w:lvlJc w:val="left"/>
      <w:pPr>
        <w:ind w:left="720" w:hanging="360"/>
      </w:pPr>
      <w:rPr>
        <w:rFonts w:hint="default"/>
        <w:b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9C0C75"/>
    <w:multiLevelType w:val="hybridMultilevel"/>
    <w:tmpl w:val="2F427C2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7413B95"/>
    <w:multiLevelType w:val="hybridMultilevel"/>
    <w:tmpl w:val="FC36400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17F66CF4"/>
    <w:multiLevelType w:val="hybridMultilevel"/>
    <w:tmpl w:val="3EEC71D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8CF7766"/>
    <w:multiLevelType w:val="hybridMultilevel"/>
    <w:tmpl w:val="BCF6B00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19104021"/>
    <w:multiLevelType w:val="hybridMultilevel"/>
    <w:tmpl w:val="5560C17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1A6E1D77"/>
    <w:multiLevelType w:val="hybridMultilevel"/>
    <w:tmpl w:val="F91EB4EC"/>
    <w:lvl w:ilvl="0" w:tplc="F47AB516">
      <w:start w:val="1"/>
      <w:numFmt w:val="decimal"/>
      <w:lvlText w:val="%1."/>
      <w:lvlJc w:val="left"/>
      <w:pPr>
        <w:ind w:hanging="720"/>
      </w:pPr>
      <w:rPr>
        <w:rFonts w:ascii="Arial" w:hAnsi="Arial" w:cs="Arial"/>
        <w:b/>
        <w:bCs w:val="0"/>
        <w:spacing w:val="-1"/>
        <w:w w:val="82"/>
        <w:sz w:val="22"/>
        <w:szCs w:val="22"/>
      </w:rPr>
    </w:lvl>
    <w:lvl w:ilvl="1" w:tplc="924251DE">
      <w:start w:val="1"/>
      <w:numFmt w:val="lowerLetter"/>
      <w:lvlText w:val="%2)"/>
      <w:lvlJc w:val="left"/>
      <w:pPr>
        <w:ind w:hanging="720"/>
      </w:pPr>
      <w:rPr>
        <w:rFonts w:ascii="Arial" w:hAnsi="Arial" w:cs="Arial"/>
        <w:b w:val="0"/>
        <w:bCs w:val="0"/>
        <w:spacing w:val="-1"/>
        <w:w w:val="82"/>
        <w:sz w:val="21"/>
        <w:szCs w:val="21"/>
      </w:rPr>
    </w:lvl>
    <w:lvl w:ilvl="2" w:tplc="3A02AE0E">
      <w:numFmt w:val="bullet"/>
      <w:lvlText w:val="•"/>
      <w:lvlJc w:val="left"/>
    </w:lvl>
    <w:lvl w:ilvl="3" w:tplc="C1D6CF10">
      <w:numFmt w:val="bullet"/>
      <w:lvlText w:val="•"/>
      <w:lvlJc w:val="left"/>
    </w:lvl>
    <w:lvl w:ilvl="4" w:tplc="0DF4B478">
      <w:numFmt w:val="bullet"/>
      <w:lvlText w:val="•"/>
      <w:lvlJc w:val="left"/>
    </w:lvl>
    <w:lvl w:ilvl="5" w:tplc="120255A0">
      <w:numFmt w:val="bullet"/>
      <w:lvlText w:val="•"/>
      <w:lvlJc w:val="left"/>
    </w:lvl>
    <w:lvl w:ilvl="6" w:tplc="592A135C">
      <w:numFmt w:val="bullet"/>
      <w:lvlText w:val="•"/>
      <w:lvlJc w:val="left"/>
    </w:lvl>
    <w:lvl w:ilvl="7" w:tplc="3536C04C">
      <w:numFmt w:val="bullet"/>
      <w:lvlText w:val="•"/>
      <w:lvlJc w:val="left"/>
    </w:lvl>
    <w:lvl w:ilvl="8" w:tplc="94FC1CA2">
      <w:numFmt w:val="bullet"/>
      <w:lvlText w:val="•"/>
      <w:lvlJc w:val="left"/>
    </w:lvl>
  </w:abstractNum>
  <w:abstractNum w:abstractNumId="14" w15:restartNumberingAfterBreak="0">
    <w:nsid w:val="1B594B30"/>
    <w:multiLevelType w:val="hybridMultilevel"/>
    <w:tmpl w:val="8F5C5FF8"/>
    <w:lvl w:ilvl="0" w:tplc="14090003">
      <w:start w:val="1"/>
      <w:numFmt w:val="bullet"/>
      <w:lvlText w:val="o"/>
      <w:lvlJc w:val="left"/>
      <w:pPr>
        <w:ind w:left="720" w:hanging="360"/>
      </w:pPr>
      <w:rPr>
        <w:rFonts w:hint="default" w:ascii="Courier New" w:hAnsi="Courier New" w:cs="Courier New"/>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5" w15:restartNumberingAfterBreak="0">
    <w:nsid w:val="1F2761FF"/>
    <w:multiLevelType w:val="hybridMultilevel"/>
    <w:tmpl w:val="7D1E4C60"/>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0286636"/>
    <w:multiLevelType w:val="hybridMultilevel"/>
    <w:tmpl w:val="27729740"/>
    <w:lvl w:ilvl="0" w:tplc="2DB610C6">
      <w:start w:val="1"/>
      <w:numFmt w:val="bullet"/>
      <w:lvlText w:val=""/>
      <w:lvlJc w:val="left"/>
      <w:pPr>
        <w:ind w:left="720" w:hanging="360"/>
      </w:pPr>
      <w:rPr>
        <w:rFonts w:hint="default" w:ascii="Symbol" w:hAnsi="Symbol"/>
      </w:rPr>
    </w:lvl>
    <w:lvl w:ilvl="1" w:tplc="F3048116">
      <w:start w:val="1"/>
      <w:numFmt w:val="bullet"/>
      <w:lvlText w:val="o"/>
      <w:lvlJc w:val="left"/>
      <w:pPr>
        <w:ind w:left="1440" w:hanging="360"/>
      </w:pPr>
      <w:rPr>
        <w:rFonts w:hint="default" w:ascii="Courier New" w:hAnsi="Courier New"/>
      </w:rPr>
    </w:lvl>
    <w:lvl w:ilvl="2" w:tplc="866444B2">
      <w:start w:val="1"/>
      <w:numFmt w:val="bullet"/>
      <w:lvlText w:val=""/>
      <w:lvlJc w:val="left"/>
      <w:pPr>
        <w:ind w:left="2160" w:hanging="360"/>
      </w:pPr>
      <w:rPr>
        <w:rFonts w:hint="default" w:ascii="Wingdings" w:hAnsi="Wingdings"/>
      </w:rPr>
    </w:lvl>
    <w:lvl w:ilvl="3" w:tplc="B1AEDFD6">
      <w:start w:val="1"/>
      <w:numFmt w:val="bullet"/>
      <w:lvlText w:val=""/>
      <w:lvlJc w:val="left"/>
      <w:pPr>
        <w:ind w:left="2880" w:hanging="360"/>
      </w:pPr>
      <w:rPr>
        <w:rFonts w:hint="default" w:ascii="Symbol" w:hAnsi="Symbol"/>
      </w:rPr>
    </w:lvl>
    <w:lvl w:ilvl="4" w:tplc="B6A098BC">
      <w:start w:val="1"/>
      <w:numFmt w:val="bullet"/>
      <w:lvlText w:val="o"/>
      <w:lvlJc w:val="left"/>
      <w:pPr>
        <w:ind w:left="3600" w:hanging="360"/>
      </w:pPr>
      <w:rPr>
        <w:rFonts w:hint="default" w:ascii="Courier New" w:hAnsi="Courier New"/>
      </w:rPr>
    </w:lvl>
    <w:lvl w:ilvl="5" w:tplc="026648F4">
      <w:start w:val="1"/>
      <w:numFmt w:val="bullet"/>
      <w:lvlText w:val=""/>
      <w:lvlJc w:val="left"/>
      <w:pPr>
        <w:ind w:left="4320" w:hanging="360"/>
      </w:pPr>
      <w:rPr>
        <w:rFonts w:hint="default" w:ascii="Wingdings" w:hAnsi="Wingdings"/>
      </w:rPr>
    </w:lvl>
    <w:lvl w:ilvl="6" w:tplc="497A5882">
      <w:start w:val="1"/>
      <w:numFmt w:val="bullet"/>
      <w:lvlText w:val=""/>
      <w:lvlJc w:val="left"/>
      <w:pPr>
        <w:ind w:left="5040" w:hanging="360"/>
      </w:pPr>
      <w:rPr>
        <w:rFonts w:hint="default" w:ascii="Symbol" w:hAnsi="Symbol"/>
      </w:rPr>
    </w:lvl>
    <w:lvl w:ilvl="7" w:tplc="0240A2F8">
      <w:start w:val="1"/>
      <w:numFmt w:val="bullet"/>
      <w:lvlText w:val="o"/>
      <w:lvlJc w:val="left"/>
      <w:pPr>
        <w:ind w:left="5760" w:hanging="360"/>
      </w:pPr>
      <w:rPr>
        <w:rFonts w:hint="default" w:ascii="Courier New" w:hAnsi="Courier New"/>
      </w:rPr>
    </w:lvl>
    <w:lvl w:ilvl="8" w:tplc="6C1603E0">
      <w:start w:val="1"/>
      <w:numFmt w:val="bullet"/>
      <w:lvlText w:val=""/>
      <w:lvlJc w:val="left"/>
      <w:pPr>
        <w:ind w:left="6480" w:hanging="360"/>
      </w:pPr>
      <w:rPr>
        <w:rFonts w:hint="default" w:ascii="Wingdings" w:hAnsi="Wingdings"/>
      </w:rPr>
    </w:lvl>
  </w:abstractNum>
  <w:abstractNum w:abstractNumId="17" w15:restartNumberingAfterBreak="0">
    <w:nsid w:val="2040669F"/>
    <w:multiLevelType w:val="hybridMultilevel"/>
    <w:tmpl w:val="7AB045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752FD4"/>
    <w:multiLevelType w:val="hybridMultilevel"/>
    <w:tmpl w:val="1152D3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2346E1E"/>
    <w:multiLevelType w:val="hybridMultilevel"/>
    <w:tmpl w:val="9B00C6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25E159A1"/>
    <w:multiLevelType w:val="hybridMultilevel"/>
    <w:tmpl w:val="740E9FC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26344C40"/>
    <w:multiLevelType w:val="hybridMultilevel"/>
    <w:tmpl w:val="BCA8015C"/>
    <w:lvl w:ilvl="0" w:tplc="12C69D2A">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3587B5F"/>
    <w:multiLevelType w:val="hybridMultilevel"/>
    <w:tmpl w:val="BDF8711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34AF64E8"/>
    <w:multiLevelType w:val="hybridMultilevel"/>
    <w:tmpl w:val="7110CAD0"/>
    <w:lvl w:ilvl="0" w:tplc="26E461B6">
      <w:start w:val="1"/>
      <w:numFmt w:val="decimal"/>
      <w:lvlText w:val="%1)"/>
      <w:lvlJc w:val="left"/>
      <w:pPr>
        <w:ind w:left="720" w:hanging="360"/>
      </w:pPr>
    </w:lvl>
    <w:lvl w:ilvl="1" w:tplc="0DE8F598">
      <w:start w:val="1"/>
      <w:numFmt w:val="lowerLetter"/>
      <w:lvlText w:val="%2)"/>
      <w:lvlJc w:val="left"/>
      <w:pPr>
        <w:ind w:left="1440" w:hanging="360"/>
      </w:pPr>
    </w:lvl>
    <w:lvl w:ilvl="2" w:tplc="77D817FA">
      <w:start w:val="1"/>
      <w:numFmt w:val="lowerRoman"/>
      <w:lvlText w:val="%3."/>
      <w:lvlJc w:val="right"/>
      <w:pPr>
        <w:ind w:left="2160" w:hanging="180"/>
      </w:pPr>
    </w:lvl>
    <w:lvl w:ilvl="3" w:tplc="11AE9298">
      <w:start w:val="1"/>
      <w:numFmt w:val="decimal"/>
      <w:lvlText w:val="%4."/>
      <w:lvlJc w:val="left"/>
      <w:pPr>
        <w:ind w:left="2880" w:hanging="360"/>
      </w:pPr>
    </w:lvl>
    <w:lvl w:ilvl="4" w:tplc="6D9E9FAC">
      <w:start w:val="1"/>
      <w:numFmt w:val="lowerLetter"/>
      <w:lvlText w:val="%5."/>
      <w:lvlJc w:val="left"/>
      <w:pPr>
        <w:ind w:left="3600" w:hanging="360"/>
      </w:pPr>
    </w:lvl>
    <w:lvl w:ilvl="5" w:tplc="33BAC856">
      <w:start w:val="1"/>
      <w:numFmt w:val="lowerRoman"/>
      <w:lvlText w:val="%6."/>
      <w:lvlJc w:val="right"/>
      <w:pPr>
        <w:ind w:left="4320" w:hanging="180"/>
      </w:pPr>
    </w:lvl>
    <w:lvl w:ilvl="6" w:tplc="3CCA940C">
      <w:start w:val="1"/>
      <w:numFmt w:val="decimal"/>
      <w:lvlText w:val="%7."/>
      <w:lvlJc w:val="left"/>
      <w:pPr>
        <w:ind w:left="5040" w:hanging="360"/>
      </w:pPr>
    </w:lvl>
    <w:lvl w:ilvl="7" w:tplc="04DE3800">
      <w:start w:val="1"/>
      <w:numFmt w:val="lowerLetter"/>
      <w:lvlText w:val="%8."/>
      <w:lvlJc w:val="left"/>
      <w:pPr>
        <w:ind w:left="5760" w:hanging="360"/>
      </w:pPr>
    </w:lvl>
    <w:lvl w:ilvl="8" w:tplc="CE7E5F94">
      <w:start w:val="1"/>
      <w:numFmt w:val="lowerRoman"/>
      <w:lvlText w:val="%9."/>
      <w:lvlJc w:val="right"/>
      <w:pPr>
        <w:ind w:left="6480" w:hanging="180"/>
      </w:pPr>
    </w:lvl>
  </w:abstractNum>
  <w:abstractNum w:abstractNumId="24" w15:restartNumberingAfterBreak="0">
    <w:nsid w:val="36A3538A"/>
    <w:multiLevelType w:val="hybridMultilevel"/>
    <w:tmpl w:val="F006D6E2"/>
    <w:lvl w:ilvl="0" w:tplc="DDB6104C">
      <w:start w:val="1"/>
      <w:numFmt w:val="decimal"/>
      <w:lvlText w:val="%1."/>
      <w:lvlJc w:val="left"/>
      <w:pPr>
        <w:ind w:left="360" w:hanging="360"/>
      </w:pPr>
    </w:lvl>
    <w:lvl w:ilvl="1" w:tplc="AC467692">
      <w:start w:val="1"/>
      <w:numFmt w:val="lowerLetter"/>
      <w:lvlText w:val="%2)"/>
      <w:lvlJc w:val="left"/>
      <w:pPr>
        <w:ind w:left="720" w:hanging="360"/>
      </w:pPr>
    </w:lvl>
    <w:lvl w:ilvl="2" w:tplc="4484D6A2">
      <w:start w:val="1"/>
      <w:numFmt w:val="lowerRoman"/>
      <w:lvlText w:val="%3)"/>
      <w:lvlJc w:val="left"/>
      <w:pPr>
        <w:ind w:left="1080" w:hanging="360"/>
      </w:pPr>
    </w:lvl>
    <w:lvl w:ilvl="3" w:tplc="821CDDE2">
      <w:start w:val="1"/>
      <w:numFmt w:val="decimal"/>
      <w:lvlText w:val="(%4)"/>
      <w:lvlJc w:val="left"/>
      <w:pPr>
        <w:ind w:left="1440" w:hanging="360"/>
      </w:pPr>
    </w:lvl>
    <w:lvl w:ilvl="4" w:tplc="A2C4CBA4">
      <w:start w:val="1"/>
      <w:numFmt w:val="lowerLetter"/>
      <w:lvlText w:val="(%5)"/>
      <w:lvlJc w:val="left"/>
      <w:pPr>
        <w:ind w:left="1800" w:hanging="360"/>
      </w:pPr>
    </w:lvl>
    <w:lvl w:ilvl="5" w:tplc="F3FE0CBC">
      <w:start w:val="1"/>
      <w:numFmt w:val="lowerRoman"/>
      <w:lvlText w:val="(%6)"/>
      <w:lvlJc w:val="left"/>
      <w:pPr>
        <w:ind w:left="2160" w:hanging="360"/>
      </w:pPr>
    </w:lvl>
    <w:lvl w:ilvl="6" w:tplc="C6287056">
      <w:start w:val="1"/>
      <w:numFmt w:val="decimal"/>
      <w:lvlText w:val="%7."/>
      <w:lvlJc w:val="left"/>
      <w:pPr>
        <w:ind w:left="2520" w:hanging="360"/>
      </w:pPr>
    </w:lvl>
    <w:lvl w:ilvl="7" w:tplc="2584A210">
      <w:start w:val="1"/>
      <w:numFmt w:val="lowerLetter"/>
      <w:lvlText w:val="%8."/>
      <w:lvlJc w:val="left"/>
      <w:pPr>
        <w:ind w:left="2880" w:hanging="360"/>
      </w:pPr>
    </w:lvl>
    <w:lvl w:ilvl="8" w:tplc="CFDE091C">
      <w:start w:val="1"/>
      <w:numFmt w:val="lowerRoman"/>
      <w:lvlText w:val="%9."/>
      <w:lvlJc w:val="left"/>
      <w:pPr>
        <w:ind w:left="3240" w:hanging="360"/>
      </w:pPr>
    </w:lvl>
  </w:abstractNum>
  <w:abstractNum w:abstractNumId="25" w15:restartNumberingAfterBreak="0">
    <w:nsid w:val="36CC6BCF"/>
    <w:multiLevelType w:val="hybridMultilevel"/>
    <w:tmpl w:val="49CA51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6E82F3C"/>
    <w:multiLevelType w:val="hybridMultilevel"/>
    <w:tmpl w:val="44C0FA22"/>
    <w:lvl w:ilvl="0" w:tplc="172EC3E8">
      <w:numFmt w:val="bullet"/>
      <w:lvlText w:val=""/>
      <w:lvlJc w:val="left"/>
      <w:pPr>
        <w:ind w:left="720" w:hanging="360"/>
      </w:pPr>
      <w:rPr>
        <w:rFonts w:hint="default" w:ascii="Symbol" w:hAnsi="Symbol" w:eastAsia="Calibri" w:cs="Times New Roman"/>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3CC46FC3"/>
    <w:multiLevelType w:val="hybridMultilevel"/>
    <w:tmpl w:val="94483A44"/>
    <w:lvl w:ilvl="0" w:tplc="1409000F">
      <w:start w:val="1"/>
      <w:numFmt w:val="decimal"/>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8" w15:restartNumberingAfterBreak="0">
    <w:nsid w:val="3FE1651E"/>
    <w:multiLevelType w:val="hybridMultilevel"/>
    <w:tmpl w:val="F8AC863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3FE20E63"/>
    <w:multiLevelType w:val="hybridMultilevel"/>
    <w:tmpl w:val="1409001D"/>
    <w:lvl w:ilvl="0" w:tplc="AD2AD8AC">
      <w:start w:val="1"/>
      <w:numFmt w:val="decimal"/>
      <w:lvlText w:val="%1)"/>
      <w:lvlJc w:val="left"/>
      <w:pPr>
        <w:ind w:left="360" w:hanging="360"/>
      </w:pPr>
    </w:lvl>
    <w:lvl w:ilvl="1" w:tplc="C78A83F6">
      <w:start w:val="1"/>
      <w:numFmt w:val="lowerLetter"/>
      <w:lvlText w:val="%2)"/>
      <w:lvlJc w:val="left"/>
      <w:pPr>
        <w:ind w:left="720" w:hanging="360"/>
      </w:pPr>
    </w:lvl>
    <w:lvl w:ilvl="2" w:tplc="F462FF22">
      <w:start w:val="1"/>
      <w:numFmt w:val="lowerRoman"/>
      <w:lvlText w:val="%3)"/>
      <w:lvlJc w:val="left"/>
      <w:pPr>
        <w:ind w:left="1080" w:hanging="360"/>
      </w:pPr>
    </w:lvl>
    <w:lvl w:ilvl="3" w:tplc="876467FA">
      <w:start w:val="1"/>
      <w:numFmt w:val="decimal"/>
      <w:lvlText w:val="(%4)"/>
      <w:lvlJc w:val="left"/>
      <w:pPr>
        <w:ind w:left="1440" w:hanging="360"/>
      </w:pPr>
    </w:lvl>
    <w:lvl w:ilvl="4" w:tplc="4640658E">
      <w:start w:val="1"/>
      <w:numFmt w:val="lowerLetter"/>
      <w:lvlText w:val="(%5)"/>
      <w:lvlJc w:val="left"/>
      <w:pPr>
        <w:ind w:left="1800" w:hanging="360"/>
      </w:pPr>
    </w:lvl>
    <w:lvl w:ilvl="5" w:tplc="72ACA0A4">
      <w:start w:val="1"/>
      <w:numFmt w:val="lowerRoman"/>
      <w:lvlText w:val="(%6)"/>
      <w:lvlJc w:val="left"/>
      <w:pPr>
        <w:ind w:left="2160" w:hanging="360"/>
      </w:pPr>
    </w:lvl>
    <w:lvl w:ilvl="6" w:tplc="28A2311A">
      <w:start w:val="1"/>
      <w:numFmt w:val="decimal"/>
      <w:lvlText w:val="%7."/>
      <w:lvlJc w:val="left"/>
      <w:pPr>
        <w:ind w:left="2520" w:hanging="360"/>
      </w:pPr>
    </w:lvl>
    <w:lvl w:ilvl="7" w:tplc="091CC2D0">
      <w:start w:val="1"/>
      <w:numFmt w:val="lowerLetter"/>
      <w:lvlText w:val="%8."/>
      <w:lvlJc w:val="left"/>
      <w:pPr>
        <w:ind w:left="2880" w:hanging="360"/>
      </w:pPr>
    </w:lvl>
    <w:lvl w:ilvl="8" w:tplc="1968FFEE">
      <w:start w:val="1"/>
      <w:numFmt w:val="lowerRoman"/>
      <w:lvlText w:val="%9."/>
      <w:lvlJc w:val="left"/>
      <w:pPr>
        <w:ind w:left="3240" w:hanging="360"/>
      </w:pPr>
    </w:lvl>
  </w:abstractNum>
  <w:abstractNum w:abstractNumId="30" w15:restartNumberingAfterBreak="0">
    <w:nsid w:val="41436C49"/>
    <w:multiLevelType w:val="hybridMultilevel"/>
    <w:tmpl w:val="1258FC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43C052EC"/>
    <w:multiLevelType w:val="hybridMultilevel"/>
    <w:tmpl w:val="FE3AC1D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45A6411D"/>
    <w:multiLevelType w:val="hybridMultilevel"/>
    <w:tmpl w:val="86888D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4F147450"/>
    <w:multiLevelType w:val="hybridMultilevel"/>
    <w:tmpl w:val="EC3EC8AA"/>
    <w:lvl w:ilvl="0" w:tplc="953A7DF0">
      <w:start w:val="1"/>
      <w:numFmt w:val="decimal"/>
      <w:lvlText w:val="%1."/>
      <w:lvlJc w:val="left"/>
      <w:pPr>
        <w:ind w:left="360" w:hanging="360"/>
      </w:pPr>
      <w:rPr>
        <w:rFonts w:hint="default"/>
        <w:color w:val="000000"/>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4" w15:restartNumberingAfterBreak="0">
    <w:nsid w:val="4FA11772"/>
    <w:multiLevelType w:val="hybridMultilevel"/>
    <w:tmpl w:val="3C7252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5" w15:restartNumberingAfterBreak="0">
    <w:nsid w:val="50DE115B"/>
    <w:multiLevelType w:val="hybridMultilevel"/>
    <w:tmpl w:val="E234749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F2B2FD6"/>
    <w:multiLevelType w:val="hybridMultilevel"/>
    <w:tmpl w:val="CA9092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FD82268"/>
    <w:multiLevelType w:val="hybridMultilevel"/>
    <w:tmpl w:val="1274418C"/>
    <w:lvl w:ilvl="0" w:tplc="1D58167E">
      <w:start w:val="1"/>
      <w:numFmt w:val="decimal"/>
      <w:lvlText w:val="%1."/>
      <w:lvlJc w:val="left"/>
      <w:pPr>
        <w:ind w:left="1080" w:hanging="360"/>
      </w:pPr>
      <w:rPr>
        <w:rFonts w:hint="default" w:asciiTheme="majorHAnsi" w:hAnsiTheme="majorHAnsi"/>
        <w:color w:val="0D0D0D" w:themeColor="text1" w:themeTint="F2"/>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6D4F39CA"/>
    <w:multiLevelType w:val="hybridMultilevel"/>
    <w:tmpl w:val="8B8AD684"/>
    <w:lvl w:ilvl="0" w:tplc="2DB610C6">
      <w:start w:val="1"/>
      <w:numFmt w:val="bullet"/>
      <w:lvlText w:val=""/>
      <w:lvlJc w:val="left"/>
      <w:pPr>
        <w:ind w:left="1440" w:hanging="360"/>
      </w:pPr>
      <w:rPr>
        <w:rFonts w:hint="default" w:ascii="Symbol" w:hAnsi="Symbol"/>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40" w15:restartNumberingAfterBreak="0">
    <w:nsid w:val="6F8A5240"/>
    <w:multiLevelType w:val="hybridMultilevel"/>
    <w:tmpl w:val="3D9C111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1" w15:restartNumberingAfterBreak="0">
    <w:nsid w:val="700F2C51"/>
    <w:multiLevelType w:val="hybridMultilevel"/>
    <w:tmpl w:val="94F4FA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2" w15:restartNumberingAfterBreak="0">
    <w:nsid w:val="71E6509F"/>
    <w:multiLevelType w:val="hybridMultilevel"/>
    <w:tmpl w:val="7110CAD0"/>
    <w:lvl w:ilvl="0" w:tplc="26E461B6">
      <w:start w:val="1"/>
      <w:numFmt w:val="decimal"/>
      <w:lvlText w:val="%1)"/>
      <w:lvlJc w:val="left"/>
      <w:pPr>
        <w:ind w:left="720" w:hanging="360"/>
      </w:pPr>
    </w:lvl>
    <w:lvl w:ilvl="1" w:tplc="0DE8F598">
      <w:start w:val="1"/>
      <w:numFmt w:val="lowerLetter"/>
      <w:lvlText w:val="%2)"/>
      <w:lvlJc w:val="left"/>
      <w:pPr>
        <w:ind w:left="1440" w:hanging="360"/>
      </w:pPr>
    </w:lvl>
    <w:lvl w:ilvl="2" w:tplc="77D817FA">
      <w:start w:val="1"/>
      <w:numFmt w:val="lowerRoman"/>
      <w:lvlText w:val="%3."/>
      <w:lvlJc w:val="right"/>
      <w:pPr>
        <w:ind w:left="2160" w:hanging="180"/>
      </w:pPr>
    </w:lvl>
    <w:lvl w:ilvl="3" w:tplc="11AE9298">
      <w:start w:val="1"/>
      <w:numFmt w:val="decimal"/>
      <w:lvlText w:val="%4."/>
      <w:lvlJc w:val="left"/>
      <w:pPr>
        <w:ind w:left="2880" w:hanging="360"/>
      </w:pPr>
    </w:lvl>
    <w:lvl w:ilvl="4" w:tplc="6D9E9FAC">
      <w:start w:val="1"/>
      <w:numFmt w:val="lowerLetter"/>
      <w:lvlText w:val="%5."/>
      <w:lvlJc w:val="left"/>
      <w:pPr>
        <w:ind w:left="3600" w:hanging="360"/>
      </w:pPr>
    </w:lvl>
    <w:lvl w:ilvl="5" w:tplc="33BAC856">
      <w:start w:val="1"/>
      <w:numFmt w:val="lowerRoman"/>
      <w:lvlText w:val="%6."/>
      <w:lvlJc w:val="right"/>
      <w:pPr>
        <w:ind w:left="4320" w:hanging="180"/>
      </w:pPr>
    </w:lvl>
    <w:lvl w:ilvl="6" w:tplc="3CCA940C">
      <w:start w:val="1"/>
      <w:numFmt w:val="decimal"/>
      <w:lvlText w:val="%7."/>
      <w:lvlJc w:val="left"/>
      <w:pPr>
        <w:ind w:left="5040" w:hanging="360"/>
      </w:pPr>
    </w:lvl>
    <w:lvl w:ilvl="7" w:tplc="04DE3800">
      <w:start w:val="1"/>
      <w:numFmt w:val="lowerLetter"/>
      <w:lvlText w:val="%8."/>
      <w:lvlJc w:val="left"/>
      <w:pPr>
        <w:ind w:left="5760" w:hanging="360"/>
      </w:pPr>
    </w:lvl>
    <w:lvl w:ilvl="8" w:tplc="CE7E5F94">
      <w:start w:val="1"/>
      <w:numFmt w:val="lowerRoman"/>
      <w:lvlText w:val="%9."/>
      <w:lvlJc w:val="right"/>
      <w:pPr>
        <w:ind w:left="6480" w:hanging="180"/>
      </w:pPr>
    </w:lvl>
  </w:abstractNum>
  <w:abstractNum w:abstractNumId="43" w15:restartNumberingAfterBreak="0">
    <w:nsid w:val="72B549B6"/>
    <w:multiLevelType w:val="hybridMultilevel"/>
    <w:tmpl w:val="FEA484E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4" w15:restartNumberingAfterBreak="0">
    <w:nsid w:val="7A723BDC"/>
    <w:multiLevelType w:val="hybridMultilevel"/>
    <w:tmpl w:val="2C50617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5" w15:restartNumberingAfterBreak="0">
    <w:nsid w:val="7B0E2DF2"/>
    <w:multiLevelType w:val="hybridMultilevel"/>
    <w:tmpl w:val="AF20E3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D8532A7"/>
    <w:multiLevelType w:val="hybridMultilevel"/>
    <w:tmpl w:val="F49819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93924283">
    <w:abstractNumId w:val="4"/>
  </w:num>
  <w:num w:numId="2" w16cid:durableId="919362977">
    <w:abstractNumId w:val="6"/>
  </w:num>
  <w:num w:numId="3" w16cid:durableId="1304503043">
    <w:abstractNumId w:val="16"/>
  </w:num>
  <w:num w:numId="4" w16cid:durableId="1213422762">
    <w:abstractNumId w:val="42"/>
  </w:num>
  <w:num w:numId="5" w16cid:durableId="221255763">
    <w:abstractNumId w:val="5"/>
  </w:num>
  <w:num w:numId="6" w16cid:durableId="619141526">
    <w:abstractNumId w:val="1"/>
  </w:num>
  <w:num w:numId="7" w16cid:durableId="580603701">
    <w:abstractNumId w:val="2"/>
  </w:num>
  <w:num w:numId="8" w16cid:durableId="1705249130">
    <w:abstractNumId w:val="3"/>
  </w:num>
  <w:num w:numId="9" w16cid:durableId="1462961264">
    <w:abstractNumId w:val="29"/>
  </w:num>
  <w:num w:numId="10" w16cid:durableId="1133477226">
    <w:abstractNumId w:val="13"/>
  </w:num>
  <w:num w:numId="11" w16cid:durableId="2107001013">
    <w:abstractNumId w:val="36"/>
  </w:num>
  <w:num w:numId="12" w16cid:durableId="842430273">
    <w:abstractNumId w:val="41"/>
  </w:num>
  <w:num w:numId="13" w16cid:durableId="1540043982">
    <w:abstractNumId w:val="32"/>
  </w:num>
  <w:num w:numId="14" w16cid:durableId="332804429">
    <w:abstractNumId w:val="46"/>
  </w:num>
  <w:num w:numId="15" w16cid:durableId="528763579">
    <w:abstractNumId w:val="12"/>
  </w:num>
  <w:num w:numId="16" w16cid:durableId="490878638">
    <w:abstractNumId w:val="20"/>
  </w:num>
  <w:num w:numId="17" w16cid:durableId="1275669524">
    <w:abstractNumId w:val="8"/>
  </w:num>
  <w:num w:numId="18" w16cid:durableId="379941074">
    <w:abstractNumId w:val="31"/>
  </w:num>
  <w:num w:numId="19" w16cid:durableId="306208814">
    <w:abstractNumId w:val="43"/>
  </w:num>
  <w:num w:numId="20" w16cid:durableId="1436363312">
    <w:abstractNumId w:val="19"/>
  </w:num>
  <w:num w:numId="21" w16cid:durableId="75592390">
    <w:abstractNumId w:val="0"/>
  </w:num>
  <w:num w:numId="22" w16cid:durableId="1768840266">
    <w:abstractNumId w:val="37"/>
  </w:num>
  <w:num w:numId="23" w16cid:durableId="1523937882">
    <w:abstractNumId w:val="22"/>
  </w:num>
  <w:num w:numId="24" w16cid:durableId="1264269397">
    <w:abstractNumId w:val="17"/>
  </w:num>
  <w:num w:numId="25" w16cid:durableId="317080877">
    <w:abstractNumId w:val="21"/>
  </w:num>
  <w:num w:numId="26" w16cid:durableId="1649506290">
    <w:abstractNumId w:val="27"/>
  </w:num>
  <w:num w:numId="27" w16cid:durableId="2014603809">
    <w:abstractNumId w:val="24"/>
  </w:num>
  <w:num w:numId="28" w16cid:durableId="855114613">
    <w:abstractNumId w:val="26"/>
  </w:num>
  <w:num w:numId="29" w16cid:durableId="137698237">
    <w:abstractNumId w:val="9"/>
  </w:num>
  <w:num w:numId="30" w16cid:durableId="288323203">
    <w:abstractNumId w:val="14"/>
  </w:num>
  <w:num w:numId="31" w16cid:durableId="1226604470">
    <w:abstractNumId w:val="34"/>
  </w:num>
  <w:num w:numId="32" w16cid:durableId="719015099">
    <w:abstractNumId w:val="11"/>
  </w:num>
  <w:num w:numId="33" w16cid:durableId="1697190089">
    <w:abstractNumId w:val="38"/>
  </w:num>
  <w:num w:numId="34" w16cid:durableId="863372171">
    <w:abstractNumId w:val="10"/>
  </w:num>
  <w:num w:numId="35" w16cid:durableId="252327144">
    <w:abstractNumId w:val="15"/>
  </w:num>
  <w:num w:numId="36" w16cid:durableId="151530475">
    <w:abstractNumId w:val="18"/>
  </w:num>
  <w:num w:numId="37" w16cid:durableId="555315796">
    <w:abstractNumId w:val="44"/>
  </w:num>
  <w:num w:numId="38" w16cid:durableId="1628929756">
    <w:abstractNumId w:val="25"/>
  </w:num>
  <w:num w:numId="39" w16cid:durableId="1594586364">
    <w:abstractNumId w:val="10"/>
  </w:num>
  <w:num w:numId="40" w16cid:durableId="13672957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3743869">
    <w:abstractNumId w:val="35"/>
  </w:num>
  <w:num w:numId="42" w16cid:durableId="1924144182">
    <w:abstractNumId w:val="45"/>
  </w:num>
  <w:num w:numId="43" w16cid:durableId="1511874011">
    <w:abstractNumId w:val="40"/>
  </w:num>
  <w:num w:numId="44" w16cid:durableId="1232808348">
    <w:abstractNumId w:val="28"/>
  </w:num>
  <w:num w:numId="45" w16cid:durableId="153449320">
    <w:abstractNumId w:val="30"/>
  </w:num>
  <w:num w:numId="46" w16cid:durableId="1540052320">
    <w:abstractNumId w:val="23"/>
  </w:num>
  <w:num w:numId="47" w16cid:durableId="251938028">
    <w:abstractNumId w:val="33"/>
  </w:num>
  <w:num w:numId="48" w16cid:durableId="2023580070">
    <w:abstractNumId w:val="39"/>
  </w:num>
  <w:num w:numId="49" w16cid:durableId="2076124487">
    <w:abstractNumId w:val="7"/>
  </w:num>
</w:numbering>
</file>

<file path=word/people.xml><?xml version="1.0" encoding="utf-8"?>
<w15:people xmlns:mc="http://schemas.openxmlformats.org/markup-compatibility/2006" xmlns:w15="http://schemas.microsoft.com/office/word/2012/wordml" mc:Ignorable="w15">
  <w15:person w15:author="Anuksha Narayan">
    <w15:presenceInfo w15:providerId="AD" w15:userId="S::Anuksha.Narayan@genesisenergy.co.nz::c5cefb3c-a26f-4d19-8672-3006b638aff0"/>
  </w15:person>
  <w15:person w15:author="Blake Spencer">
    <w15:presenceInfo w15:providerId="AD" w15:userId="S::blake.spencer@nzme.co.nz::105f6530-487c-42b7-81be-ea3c66f0036e"/>
  </w15:person>
  <w15:person w15:author="Blake Spencer">
    <w15:presenceInfo w15:providerId="AD" w15:userId="S::blake.spencer@nzme.co.nz::105f6530-487c-42b7-81be-ea3c66f0036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A1"/>
    <w:rsid w:val="0000453C"/>
    <w:rsid w:val="00035E69"/>
    <w:rsid w:val="00054BDA"/>
    <w:rsid w:val="000606D8"/>
    <w:rsid w:val="00060E01"/>
    <w:rsid w:val="00067AD9"/>
    <w:rsid w:val="00073E29"/>
    <w:rsid w:val="0008205C"/>
    <w:rsid w:val="00087FC1"/>
    <w:rsid w:val="00090CFB"/>
    <w:rsid w:val="0009425A"/>
    <w:rsid w:val="000969C8"/>
    <w:rsid w:val="000A7729"/>
    <w:rsid w:val="000C4BDB"/>
    <w:rsid w:val="000D6273"/>
    <w:rsid w:val="00102F16"/>
    <w:rsid w:val="00106DEA"/>
    <w:rsid w:val="001108AD"/>
    <w:rsid w:val="001214E0"/>
    <w:rsid w:val="00121779"/>
    <w:rsid w:val="00121EE9"/>
    <w:rsid w:val="001401C3"/>
    <w:rsid w:val="0014364F"/>
    <w:rsid w:val="001546A5"/>
    <w:rsid w:val="001608C5"/>
    <w:rsid w:val="00171C5C"/>
    <w:rsid w:val="001777E4"/>
    <w:rsid w:val="001929C5"/>
    <w:rsid w:val="001D0AEC"/>
    <w:rsid w:val="001D4A19"/>
    <w:rsid w:val="001D5673"/>
    <w:rsid w:val="001F4D48"/>
    <w:rsid w:val="00200563"/>
    <w:rsid w:val="00203447"/>
    <w:rsid w:val="002046F3"/>
    <w:rsid w:val="00212BD1"/>
    <w:rsid w:val="00221E83"/>
    <w:rsid w:val="002377B0"/>
    <w:rsid w:val="00242FCE"/>
    <w:rsid w:val="002433C5"/>
    <w:rsid w:val="00243709"/>
    <w:rsid w:val="0024588D"/>
    <w:rsid w:val="00260004"/>
    <w:rsid w:val="00267B99"/>
    <w:rsid w:val="00275B81"/>
    <w:rsid w:val="0027653B"/>
    <w:rsid w:val="00283234"/>
    <w:rsid w:val="00297D59"/>
    <w:rsid w:val="002A1207"/>
    <w:rsid w:val="002B52FD"/>
    <w:rsid w:val="002E1160"/>
    <w:rsid w:val="002E5759"/>
    <w:rsid w:val="002F7F65"/>
    <w:rsid w:val="00310406"/>
    <w:rsid w:val="00311C3B"/>
    <w:rsid w:val="00314F65"/>
    <w:rsid w:val="00316280"/>
    <w:rsid w:val="00321B14"/>
    <w:rsid w:val="00330D19"/>
    <w:rsid w:val="00334535"/>
    <w:rsid w:val="00341CA4"/>
    <w:rsid w:val="00345232"/>
    <w:rsid w:val="003656BB"/>
    <w:rsid w:val="003664A6"/>
    <w:rsid w:val="003679DE"/>
    <w:rsid w:val="00373A7F"/>
    <w:rsid w:val="003C707D"/>
    <w:rsid w:val="003D1793"/>
    <w:rsid w:val="003D502D"/>
    <w:rsid w:val="00403D77"/>
    <w:rsid w:val="00417768"/>
    <w:rsid w:val="00420B66"/>
    <w:rsid w:val="00422368"/>
    <w:rsid w:val="004233BE"/>
    <w:rsid w:val="00424F69"/>
    <w:rsid w:val="00496E4B"/>
    <w:rsid w:val="004C2E4F"/>
    <w:rsid w:val="004C48EE"/>
    <w:rsid w:val="004D26C5"/>
    <w:rsid w:val="004D52A1"/>
    <w:rsid w:val="004D610A"/>
    <w:rsid w:val="004E2C1B"/>
    <w:rsid w:val="004F14B8"/>
    <w:rsid w:val="00502E9B"/>
    <w:rsid w:val="00506F6C"/>
    <w:rsid w:val="00511168"/>
    <w:rsid w:val="00514329"/>
    <w:rsid w:val="00517ADA"/>
    <w:rsid w:val="0052144C"/>
    <w:rsid w:val="00547FD3"/>
    <w:rsid w:val="00551826"/>
    <w:rsid w:val="00554607"/>
    <w:rsid w:val="00583FFA"/>
    <w:rsid w:val="005B15D7"/>
    <w:rsid w:val="005B3F52"/>
    <w:rsid w:val="005B6A21"/>
    <w:rsid w:val="005C4A4D"/>
    <w:rsid w:val="005E4D8F"/>
    <w:rsid w:val="005F52E9"/>
    <w:rsid w:val="006048C9"/>
    <w:rsid w:val="00613F20"/>
    <w:rsid w:val="0061620F"/>
    <w:rsid w:val="00616BD2"/>
    <w:rsid w:val="00622866"/>
    <w:rsid w:val="00626C8F"/>
    <w:rsid w:val="00645614"/>
    <w:rsid w:val="0065229C"/>
    <w:rsid w:val="00671020"/>
    <w:rsid w:val="00671703"/>
    <w:rsid w:val="00672C7E"/>
    <w:rsid w:val="00672D0E"/>
    <w:rsid w:val="00674F01"/>
    <w:rsid w:val="006768C3"/>
    <w:rsid w:val="006A2E3D"/>
    <w:rsid w:val="006A41E0"/>
    <w:rsid w:val="006A45CF"/>
    <w:rsid w:val="006A7D65"/>
    <w:rsid w:val="006B5AD8"/>
    <w:rsid w:val="006B64D4"/>
    <w:rsid w:val="006C07D2"/>
    <w:rsid w:val="006C383B"/>
    <w:rsid w:val="006C57EE"/>
    <w:rsid w:val="006D5BB7"/>
    <w:rsid w:val="006E524C"/>
    <w:rsid w:val="00707B79"/>
    <w:rsid w:val="0071686C"/>
    <w:rsid w:val="00716C0B"/>
    <w:rsid w:val="00724CE9"/>
    <w:rsid w:val="007262E9"/>
    <w:rsid w:val="00727A03"/>
    <w:rsid w:val="007334B0"/>
    <w:rsid w:val="00746A9A"/>
    <w:rsid w:val="00762DE8"/>
    <w:rsid w:val="007830FB"/>
    <w:rsid w:val="0078706F"/>
    <w:rsid w:val="007A1F09"/>
    <w:rsid w:val="007A3606"/>
    <w:rsid w:val="007A75D6"/>
    <w:rsid w:val="007C0DDC"/>
    <w:rsid w:val="007E08A4"/>
    <w:rsid w:val="007E163A"/>
    <w:rsid w:val="007E57E0"/>
    <w:rsid w:val="007F04B7"/>
    <w:rsid w:val="007F2843"/>
    <w:rsid w:val="007F7BC3"/>
    <w:rsid w:val="008109EE"/>
    <w:rsid w:val="008220B7"/>
    <w:rsid w:val="00823C88"/>
    <w:rsid w:val="0083392A"/>
    <w:rsid w:val="008528CD"/>
    <w:rsid w:val="008555D6"/>
    <w:rsid w:val="00856897"/>
    <w:rsid w:val="00857031"/>
    <w:rsid w:val="00880895"/>
    <w:rsid w:val="00881DD5"/>
    <w:rsid w:val="008A43F5"/>
    <w:rsid w:val="008C2985"/>
    <w:rsid w:val="008C56A5"/>
    <w:rsid w:val="008C6934"/>
    <w:rsid w:val="008D2521"/>
    <w:rsid w:val="008D4D1C"/>
    <w:rsid w:val="008D78EF"/>
    <w:rsid w:val="008E72B1"/>
    <w:rsid w:val="00901165"/>
    <w:rsid w:val="00920A6C"/>
    <w:rsid w:val="0093198A"/>
    <w:rsid w:val="009337DD"/>
    <w:rsid w:val="009455A9"/>
    <w:rsid w:val="00945642"/>
    <w:rsid w:val="00971C74"/>
    <w:rsid w:val="0099135E"/>
    <w:rsid w:val="009962B8"/>
    <w:rsid w:val="009D060A"/>
    <w:rsid w:val="009D71FE"/>
    <w:rsid w:val="00A04714"/>
    <w:rsid w:val="00A154AA"/>
    <w:rsid w:val="00A277F4"/>
    <w:rsid w:val="00A31C8B"/>
    <w:rsid w:val="00A45D2F"/>
    <w:rsid w:val="00A47330"/>
    <w:rsid w:val="00A5176E"/>
    <w:rsid w:val="00A65029"/>
    <w:rsid w:val="00A71E12"/>
    <w:rsid w:val="00A73220"/>
    <w:rsid w:val="00A7425E"/>
    <w:rsid w:val="00A76B8E"/>
    <w:rsid w:val="00A93B17"/>
    <w:rsid w:val="00AA08EF"/>
    <w:rsid w:val="00AA5754"/>
    <w:rsid w:val="00AA702A"/>
    <w:rsid w:val="00AB4172"/>
    <w:rsid w:val="00AC614B"/>
    <w:rsid w:val="00AE6BD6"/>
    <w:rsid w:val="00AF0610"/>
    <w:rsid w:val="00AF439A"/>
    <w:rsid w:val="00B00989"/>
    <w:rsid w:val="00B06208"/>
    <w:rsid w:val="00B103A7"/>
    <w:rsid w:val="00B140BA"/>
    <w:rsid w:val="00B27C16"/>
    <w:rsid w:val="00B34F3C"/>
    <w:rsid w:val="00B43DFE"/>
    <w:rsid w:val="00B45409"/>
    <w:rsid w:val="00B52B5A"/>
    <w:rsid w:val="00B83752"/>
    <w:rsid w:val="00B873AD"/>
    <w:rsid w:val="00B92F2E"/>
    <w:rsid w:val="00BA0462"/>
    <w:rsid w:val="00BB4EA5"/>
    <w:rsid w:val="00BB65ED"/>
    <w:rsid w:val="00BC05AD"/>
    <w:rsid w:val="00BD0C01"/>
    <w:rsid w:val="00BF6401"/>
    <w:rsid w:val="00C01139"/>
    <w:rsid w:val="00C04632"/>
    <w:rsid w:val="00C1072B"/>
    <w:rsid w:val="00C213AC"/>
    <w:rsid w:val="00C22A44"/>
    <w:rsid w:val="00C22DBE"/>
    <w:rsid w:val="00C261E1"/>
    <w:rsid w:val="00C407EC"/>
    <w:rsid w:val="00C40FE5"/>
    <w:rsid w:val="00C570B0"/>
    <w:rsid w:val="00C62311"/>
    <w:rsid w:val="00C65263"/>
    <w:rsid w:val="00C66191"/>
    <w:rsid w:val="00C74DCB"/>
    <w:rsid w:val="00CA68CD"/>
    <w:rsid w:val="00CA7BE2"/>
    <w:rsid w:val="00CC468C"/>
    <w:rsid w:val="00CC4DD9"/>
    <w:rsid w:val="00CC56BC"/>
    <w:rsid w:val="00CD3CDF"/>
    <w:rsid w:val="00CD52E3"/>
    <w:rsid w:val="00CD6754"/>
    <w:rsid w:val="00CD69F3"/>
    <w:rsid w:val="00CE4A76"/>
    <w:rsid w:val="00CF22BD"/>
    <w:rsid w:val="00CF4932"/>
    <w:rsid w:val="00CF51D1"/>
    <w:rsid w:val="00CF7CC3"/>
    <w:rsid w:val="00D04AA2"/>
    <w:rsid w:val="00D10978"/>
    <w:rsid w:val="00D147D5"/>
    <w:rsid w:val="00D165F6"/>
    <w:rsid w:val="00D40793"/>
    <w:rsid w:val="00D50A79"/>
    <w:rsid w:val="00D66B42"/>
    <w:rsid w:val="00D66FFF"/>
    <w:rsid w:val="00DA77A9"/>
    <w:rsid w:val="00DB05C7"/>
    <w:rsid w:val="00DB0854"/>
    <w:rsid w:val="00DC1B10"/>
    <w:rsid w:val="00DC581E"/>
    <w:rsid w:val="00DD0A2D"/>
    <w:rsid w:val="00DD2156"/>
    <w:rsid w:val="00DD7583"/>
    <w:rsid w:val="00DF4C33"/>
    <w:rsid w:val="00E0198F"/>
    <w:rsid w:val="00E03943"/>
    <w:rsid w:val="00E06558"/>
    <w:rsid w:val="00E069B6"/>
    <w:rsid w:val="00E2379A"/>
    <w:rsid w:val="00E3003F"/>
    <w:rsid w:val="00E41376"/>
    <w:rsid w:val="00E42F1B"/>
    <w:rsid w:val="00E5195C"/>
    <w:rsid w:val="00E52371"/>
    <w:rsid w:val="00E66B36"/>
    <w:rsid w:val="00E67A59"/>
    <w:rsid w:val="00E724B9"/>
    <w:rsid w:val="00E755D4"/>
    <w:rsid w:val="00E7718F"/>
    <w:rsid w:val="00E86265"/>
    <w:rsid w:val="00E909BD"/>
    <w:rsid w:val="00EB19A0"/>
    <w:rsid w:val="00EC1489"/>
    <w:rsid w:val="00EC2EBF"/>
    <w:rsid w:val="00ED4CD1"/>
    <w:rsid w:val="00ED66AC"/>
    <w:rsid w:val="00EF1E31"/>
    <w:rsid w:val="00F20F3F"/>
    <w:rsid w:val="00F2248D"/>
    <w:rsid w:val="00F276E4"/>
    <w:rsid w:val="00F32DC0"/>
    <w:rsid w:val="00F33D06"/>
    <w:rsid w:val="00F417F0"/>
    <w:rsid w:val="00F55D73"/>
    <w:rsid w:val="00F55ECC"/>
    <w:rsid w:val="00F602B0"/>
    <w:rsid w:val="00F62BE5"/>
    <w:rsid w:val="00F64C3B"/>
    <w:rsid w:val="00F65AE4"/>
    <w:rsid w:val="00F74728"/>
    <w:rsid w:val="00FA6940"/>
    <w:rsid w:val="00FA7271"/>
    <w:rsid w:val="00FB10E0"/>
    <w:rsid w:val="00FB18A5"/>
    <w:rsid w:val="00FB3F5D"/>
    <w:rsid w:val="00FB441E"/>
    <w:rsid w:val="00FD2AE1"/>
    <w:rsid w:val="00FE2EEA"/>
    <w:rsid w:val="00FF659E"/>
    <w:rsid w:val="011D353C"/>
    <w:rsid w:val="0162E5DE"/>
    <w:rsid w:val="01FC9D75"/>
    <w:rsid w:val="032E3032"/>
    <w:rsid w:val="03473596"/>
    <w:rsid w:val="037A11E4"/>
    <w:rsid w:val="03A8706B"/>
    <w:rsid w:val="03F8A721"/>
    <w:rsid w:val="052F550F"/>
    <w:rsid w:val="0685D9EF"/>
    <w:rsid w:val="072C10E0"/>
    <w:rsid w:val="08541790"/>
    <w:rsid w:val="0997C6DD"/>
    <w:rsid w:val="0A612B7A"/>
    <w:rsid w:val="0B96DADA"/>
    <w:rsid w:val="0D3E1184"/>
    <w:rsid w:val="0E53FD28"/>
    <w:rsid w:val="0E54B4BB"/>
    <w:rsid w:val="0E82C2AB"/>
    <w:rsid w:val="0F3D8571"/>
    <w:rsid w:val="0F9F7D11"/>
    <w:rsid w:val="11C0D45A"/>
    <w:rsid w:val="11D235BE"/>
    <w:rsid w:val="11D8090A"/>
    <w:rsid w:val="11E66A3B"/>
    <w:rsid w:val="15111EE9"/>
    <w:rsid w:val="166547E8"/>
    <w:rsid w:val="17C9A484"/>
    <w:rsid w:val="18AF5299"/>
    <w:rsid w:val="19673F10"/>
    <w:rsid w:val="1B1B32D3"/>
    <w:rsid w:val="1C64441C"/>
    <w:rsid w:val="1ECBFB30"/>
    <w:rsid w:val="1F2C2308"/>
    <w:rsid w:val="1F553415"/>
    <w:rsid w:val="21BC22FC"/>
    <w:rsid w:val="262752CB"/>
    <w:rsid w:val="2827B4AF"/>
    <w:rsid w:val="28F5B568"/>
    <w:rsid w:val="29E74026"/>
    <w:rsid w:val="2B29D841"/>
    <w:rsid w:val="2B6B6064"/>
    <w:rsid w:val="2BAFBCDD"/>
    <w:rsid w:val="2E74CDF9"/>
    <w:rsid w:val="2FCA8632"/>
    <w:rsid w:val="306FAB69"/>
    <w:rsid w:val="30C4F431"/>
    <w:rsid w:val="318CBCEF"/>
    <w:rsid w:val="320414EE"/>
    <w:rsid w:val="328E1F48"/>
    <w:rsid w:val="32CD9843"/>
    <w:rsid w:val="33E46347"/>
    <w:rsid w:val="366455E1"/>
    <w:rsid w:val="36B533F9"/>
    <w:rsid w:val="36C64831"/>
    <w:rsid w:val="36FBC009"/>
    <w:rsid w:val="372818F5"/>
    <w:rsid w:val="3739AC49"/>
    <w:rsid w:val="384E4E7E"/>
    <w:rsid w:val="388B6A6C"/>
    <w:rsid w:val="3A652243"/>
    <w:rsid w:val="3BEC213D"/>
    <w:rsid w:val="3C09D95B"/>
    <w:rsid w:val="3C405E2D"/>
    <w:rsid w:val="3D0C236B"/>
    <w:rsid w:val="40B95581"/>
    <w:rsid w:val="42E1F38F"/>
    <w:rsid w:val="42EEE2AC"/>
    <w:rsid w:val="432DA8A2"/>
    <w:rsid w:val="4353932B"/>
    <w:rsid w:val="45A642C0"/>
    <w:rsid w:val="464FF1D2"/>
    <w:rsid w:val="46C26B72"/>
    <w:rsid w:val="46DE0929"/>
    <w:rsid w:val="482DED1E"/>
    <w:rsid w:val="4A9A242C"/>
    <w:rsid w:val="4B839295"/>
    <w:rsid w:val="4C1BEE49"/>
    <w:rsid w:val="4C5A4BA8"/>
    <w:rsid w:val="4D4E7BEB"/>
    <w:rsid w:val="4DC792A0"/>
    <w:rsid w:val="4E8E03F2"/>
    <w:rsid w:val="4F602D81"/>
    <w:rsid w:val="4F927BE6"/>
    <w:rsid w:val="5042A4EB"/>
    <w:rsid w:val="50D5F673"/>
    <w:rsid w:val="518A130F"/>
    <w:rsid w:val="530C5680"/>
    <w:rsid w:val="53B6973D"/>
    <w:rsid w:val="55647458"/>
    <w:rsid w:val="5851E528"/>
    <w:rsid w:val="58858062"/>
    <w:rsid w:val="595701FE"/>
    <w:rsid w:val="5CD4037C"/>
    <w:rsid w:val="5DF19979"/>
    <w:rsid w:val="5E4FE0A7"/>
    <w:rsid w:val="5E75AB6B"/>
    <w:rsid w:val="5ED5FB82"/>
    <w:rsid w:val="5EFA3FEA"/>
    <w:rsid w:val="5F4D94B5"/>
    <w:rsid w:val="61061ABA"/>
    <w:rsid w:val="62182E54"/>
    <w:rsid w:val="622E0D2D"/>
    <w:rsid w:val="6311ADBB"/>
    <w:rsid w:val="641C3F79"/>
    <w:rsid w:val="64BAD1BF"/>
    <w:rsid w:val="64DB905D"/>
    <w:rsid w:val="66427C10"/>
    <w:rsid w:val="66B84AC9"/>
    <w:rsid w:val="6A534FE8"/>
    <w:rsid w:val="6B834CEF"/>
    <w:rsid w:val="6DD828BC"/>
    <w:rsid w:val="6DECC01F"/>
    <w:rsid w:val="70F36647"/>
    <w:rsid w:val="72ABD84B"/>
    <w:rsid w:val="749F821E"/>
    <w:rsid w:val="75D8A910"/>
    <w:rsid w:val="763B527F"/>
    <w:rsid w:val="77D98C0C"/>
    <w:rsid w:val="79068BEE"/>
    <w:rsid w:val="79AF40DE"/>
    <w:rsid w:val="79FF0ACD"/>
    <w:rsid w:val="7AFCE865"/>
    <w:rsid w:val="7C2DF99C"/>
    <w:rsid w:val="7CB0E396"/>
    <w:rsid w:val="7D7B0211"/>
    <w:rsid w:val="7DE28930"/>
    <w:rsid w:val="7DFA4CD7"/>
    <w:rsid w:val="7E030C2A"/>
    <w:rsid w:val="7EA0CF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C96FB"/>
  <w14:defaultImageDpi w14:val="300"/>
  <w15:docId w15:val="{8F53D1BA-73E5-452E-BDCD-0D6C0DD3CF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styleId="HeaderChar" w:customStyle="1">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styleId="FooterChar" w:customStyle="1">
    <w:name w:val="Footer Char"/>
    <w:basedOn w:val="DefaultParagraphFont"/>
    <w:link w:val="Footer"/>
    <w:uiPriority w:val="99"/>
    <w:rsid w:val="004D52A1"/>
  </w:style>
  <w:style w:type="paragraph" w:styleId="c0" w:customStyle="1">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styleId="TableGrid1" w:customStyle="1">
    <w:name w:val="Table Grid1"/>
    <w:basedOn w:val="TableNormal"/>
    <w:next w:val="TableGrid"/>
    <w:uiPriority w:val="59"/>
    <w:rsid w:val="005E4D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hAnsi="Arial" w:eastAsia="Times New Roman" w:cs="Arial"/>
      <w:sz w:val="21"/>
      <w:szCs w:val="21"/>
    </w:rPr>
  </w:style>
  <w:style w:type="character" w:styleId="BodyTextChar" w:customStyle="1">
    <w:name w:val="Body Text Char"/>
    <w:basedOn w:val="DefaultParagraphFont"/>
    <w:link w:val="BodyText"/>
    <w:uiPriority w:val="99"/>
    <w:rsid w:val="00121779"/>
    <w:rPr>
      <w:rFonts w:ascii="Arial" w:hAnsi="Arial" w:eastAsia="Times New Roman" w:cs="Arial"/>
      <w:sz w:val="21"/>
      <w:szCs w:val="21"/>
    </w:rPr>
  </w:style>
  <w:style w:type="paragraph" w:styleId="NoSpacing">
    <w:name w:val="No Spacing"/>
    <w:uiPriority w:val="1"/>
    <w:qFormat/>
    <w:rsid w:val="00121779"/>
  </w:style>
  <w:style w:type="paragraph" w:styleId="NormalWeb">
    <w:name w:val="Normal (Web)"/>
    <w:basedOn w:val="Normal"/>
    <w:uiPriority w:val="99"/>
    <w:unhideWhenUsed/>
    <w:rsid w:val="00DD7583"/>
    <w:pPr>
      <w:spacing w:before="100" w:beforeAutospacing="1" w:after="100" w:afterAutospacing="1"/>
    </w:pPr>
    <w:rPr>
      <w:rFonts w:ascii="Times New Roman" w:hAnsi="Times New Roman" w:eastAsia="Times New Roman" w:cs="Times New Roman"/>
      <w:lang w:val="en-NZ" w:eastAsia="en-NZ"/>
    </w:rPr>
  </w:style>
  <w:style w:type="character" w:styleId="Strong">
    <w:name w:val="Strong"/>
    <w:basedOn w:val="DefaultParagraphFont"/>
    <w:uiPriority w:val="22"/>
    <w:qFormat/>
    <w:rsid w:val="00DD7583"/>
    <w:rPr>
      <w:b/>
      <w:bCs/>
    </w:rPr>
  </w:style>
  <w:style w:type="character" w:styleId="apple-converted-space" w:customStyle="1">
    <w:name w:val="apple-converted-space"/>
    <w:basedOn w:val="DefaultParagraphFont"/>
    <w:rsid w:val="00DD7583"/>
  </w:style>
  <w:style w:type="character" w:styleId="Hyperlink">
    <w:name w:val="Hyperlink"/>
    <w:basedOn w:val="DefaultParagraphFont"/>
    <w:uiPriority w:val="99"/>
    <w:unhideWhenUsed/>
    <w:rsid w:val="00DD7583"/>
    <w:rPr>
      <w:color w:val="0000FF"/>
      <w:u w:val="single"/>
    </w:rPr>
  </w:style>
  <w:style w:type="paragraph" w:styleId="PlainText">
    <w:name w:val="Plain Text"/>
    <w:basedOn w:val="Normal"/>
    <w:link w:val="PlainTextChar"/>
    <w:uiPriority w:val="99"/>
    <w:unhideWhenUsed/>
    <w:rsid w:val="004D610A"/>
    <w:rPr>
      <w:rFonts w:ascii="Calibri" w:hAnsi="Calibri" w:eastAsiaTheme="minorHAnsi"/>
      <w:sz w:val="22"/>
      <w:szCs w:val="21"/>
      <w:lang w:val="en-NZ"/>
    </w:rPr>
  </w:style>
  <w:style w:type="character" w:styleId="PlainTextChar" w:customStyle="1">
    <w:name w:val="Plain Text Char"/>
    <w:basedOn w:val="DefaultParagraphFont"/>
    <w:link w:val="PlainText"/>
    <w:uiPriority w:val="99"/>
    <w:rsid w:val="004D610A"/>
    <w:rPr>
      <w:rFonts w:ascii="Calibri" w:hAnsi="Calibri" w:eastAsiaTheme="minorHAnsi"/>
      <w:sz w:val="22"/>
      <w:szCs w:val="21"/>
      <w:lang w:val="en-NZ"/>
    </w:rPr>
  </w:style>
  <w:style w:type="paragraph" w:styleId="ListBullet">
    <w:name w:val="List Bullet"/>
    <w:basedOn w:val="Normal"/>
    <w:uiPriority w:val="99"/>
    <w:unhideWhenUsed/>
    <w:rsid w:val="00C74DCB"/>
    <w:pPr>
      <w:numPr>
        <w:numId w:val="21"/>
      </w:numPr>
      <w:contextualSpacing/>
    </w:pPr>
  </w:style>
  <w:style w:type="paragraph" w:styleId="Default" w:customStyle="1">
    <w:name w:val="Default"/>
    <w:rsid w:val="00707B79"/>
    <w:pPr>
      <w:autoSpaceDE w:val="0"/>
      <w:autoSpaceDN w:val="0"/>
      <w:adjustRightInd w:val="0"/>
    </w:pPr>
    <w:rPr>
      <w:rFonts w:ascii="Calibri" w:hAnsi="Calibri" w:cs="Calibri"/>
      <w:color w:val="000000"/>
      <w:lang w:val="en-NZ"/>
    </w:rPr>
  </w:style>
  <w:style w:type="paragraph" w:styleId="Revision">
    <w:name w:val="Revision"/>
    <w:hidden/>
    <w:uiPriority w:val="99"/>
    <w:semiHidden/>
    <w:rsid w:val="00341CA4"/>
  </w:style>
  <w:style w:type="character" w:styleId="CommentReference">
    <w:name w:val="annotation reference"/>
    <w:basedOn w:val="DefaultParagraphFont"/>
    <w:uiPriority w:val="99"/>
    <w:semiHidden/>
    <w:unhideWhenUsed/>
    <w:rsid w:val="005C4A4D"/>
    <w:rPr>
      <w:sz w:val="16"/>
      <w:szCs w:val="16"/>
    </w:rPr>
  </w:style>
  <w:style w:type="paragraph" w:styleId="CommentText">
    <w:name w:val="annotation text"/>
    <w:basedOn w:val="Normal"/>
    <w:link w:val="CommentTextChar"/>
    <w:uiPriority w:val="99"/>
    <w:unhideWhenUsed/>
    <w:rsid w:val="005C4A4D"/>
    <w:rPr>
      <w:sz w:val="20"/>
      <w:szCs w:val="20"/>
    </w:rPr>
  </w:style>
  <w:style w:type="character" w:styleId="CommentTextChar" w:customStyle="1">
    <w:name w:val="Comment Text Char"/>
    <w:basedOn w:val="DefaultParagraphFont"/>
    <w:link w:val="CommentText"/>
    <w:uiPriority w:val="99"/>
    <w:rsid w:val="005C4A4D"/>
    <w:rPr>
      <w:sz w:val="20"/>
      <w:szCs w:val="20"/>
    </w:rPr>
  </w:style>
  <w:style w:type="paragraph" w:styleId="CommentSubject">
    <w:name w:val="annotation subject"/>
    <w:basedOn w:val="CommentText"/>
    <w:next w:val="CommentText"/>
    <w:link w:val="CommentSubjectChar"/>
    <w:uiPriority w:val="99"/>
    <w:semiHidden/>
    <w:unhideWhenUsed/>
    <w:rsid w:val="005C4A4D"/>
    <w:rPr>
      <w:b/>
      <w:bCs/>
    </w:rPr>
  </w:style>
  <w:style w:type="character" w:styleId="CommentSubjectChar" w:customStyle="1">
    <w:name w:val="Comment Subject Char"/>
    <w:basedOn w:val="CommentTextChar"/>
    <w:link w:val="CommentSubject"/>
    <w:uiPriority w:val="99"/>
    <w:semiHidden/>
    <w:rsid w:val="005C4A4D"/>
    <w:rPr>
      <w:b/>
      <w:bCs/>
      <w:sz w:val="20"/>
      <w:szCs w:val="20"/>
    </w:rPr>
  </w:style>
  <w:style w:type="character" w:styleId="UnresolvedMention">
    <w:name w:val="Unresolved Mention"/>
    <w:basedOn w:val="DefaultParagraphFont"/>
    <w:uiPriority w:val="99"/>
    <w:semiHidden/>
    <w:unhideWhenUsed/>
    <w:rsid w:val="008D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729">
      <w:bodyDiv w:val="1"/>
      <w:marLeft w:val="0"/>
      <w:marRight w:val="0"/>
      <w:marTop w:val="0"/>
      <w:marBottom w:val="0"/>
      <w:divBdr>
        <w:top w:val="none" w:sz="0" w:space="0" w:color="auto"/>
        <w:left w:val="none" w:sz="0" w:space="0" w:color="auto"/>
        <w:bottom w:val="none" w:sz="0" w:space="0" w:color="auto"/>
        <w:right w:val="none" w:sz="0" w:space="0" w:color="auto"/>
      </w:divBdr>
    </w:div>
    <w:div w:id="233663977">
      <w:bodyDiv w:val="1"/>
      <w:marLeft w:val="0"/>
      <w:marRight w:val="0"/>
      <w:marTop w:val="0"/>
      <w:marBottom w:val="0"/>
      <w:divBdr>
        <w:top w:val="none" w:sz="0" w:space="0" w:color="auto"/>
        <w:left w:val="none" w:sz="0" w:space="0" w:color="auto"/>
        <w:bottom w:val="none" w:sz="0" w:space="0" w:color="auto"/>
        <w:right w:val="none" w:sz="0" w:space="0" w:color="auto"/>
      </w:divBdr>
    </w:div>
    <w:div w:id="254017777">
      <w:bodyDiv w:val="1"/>
      <w:marLeft w:val="0"/>
      <w:marRight w:val="0"/>
      <w:marTop w:val="0"/>
      <w:marBottom w:val="0"/>
      <w:divBdr>
        <w:top w:val="none" w:sz="0" w:space="0" w:color="auto"/>
        <w:left w:val="none" w:sz="0" w:space="0" w:color="auto"/>
        <w:bottom w:val="none" w:sz="0" w:space="0" w:color="auto"/>
        <w:right w:val="none" w:sz="0" w:space="0" w:color="auto"/>
      </w:divBdr>
    </w:div>
    <w:div w:id="266277318">
      <w:bodyDiv w:val="1"/>
      <w:marLeft w:val="0"/>
      <w:marRight w:val="0"/>
      <w:marTop w:val="0"/>
      <w:marBottom w:val="0"/>
      <w:divBdr>
        <w:top w:val="none" w:sz="0" w:space="0" w:color="auto"/>
        <w:left w:val="none" w:sz="0" w:space="0" w:color="auto"/>
        <w:bottom w:val="none" w:sz="0" w:space="0" w:color="auto"/>
        <w:right w:val="none" w:sz="0" w:space="0" w:color="auto"/>
      </w:divBdr>
    </w:div>
    <w:div w:id="492911041">
      <w:bodyDiv w:val="1"/>
      <w:marLeft w:val="0"/>
      <w:marRight w:val="0"/>
      <w:marTop w:val="0"/>
      <w:marBottom w:val="0"/>
      <w:divBdr>
        <w:top w:val="none" w:sz="0" w:space="0" w:color="auto"/>
        <w:left w:val="none" w:sz="0" w:space="0" w:color="auto"/>
        <w:bottom w:val="none" w:sz="0" w:space="0" w:color="auto"/>
        <w:right w:val="none" w:sz="0" w:space="0" w:color="auto"/>
      </w:divBdr>
    </w:div>
    <w:div w:id="764957623">
      <w:bodyDiv w:val="1"/>
      <w:marLeft w:val="0"/>
      <w:marRight w:val="0"/>
      <w:marTop w:val="0"/>
      <w:marBottom w:val="0"/>
      <w:divBdr>
        <w:top w:val="none" w:sz="0" w:space="0" w:color="auto"/>
        <w:left w:val="none" w:sz="0" w:space="0" w:color="auto"/>
        <w:bottom w:val="none" w:sz="0" w:space="0" w:color="auto"/>
        <w:right w:val="none" w:sz="0" w:space="0" w:color="auto"/>
      </w:divBdr>
    </w:div>
    <w:div w:id="863903714">
      <w:bodyDiv w:val="1"/>
      <w:marLeft w:val="0"/>
      <w:marRight w:val="0"/>
      <w:marTop w:val="0"/>
      <w:marBottom w:val="0"/>
      <w:divBdr>
        <w:top w:val="none" w:sz="0" w:space="0" w:color="auto"/>
        <w:left w:val="none" w:sz="0" w:space="0" w:color="auto"/>
        <w:bottom w:val="none" w:sz="0" w:space="0" w:color="auto"/>
        <w:right w:val="none" w:sz="0" w:space="0" w:color="auto"/>
      </w:divBdr>
    </w:div>
    <w:div w:id="879900647">
      <w:bodyDiv w:val="1"/>
      <w:marLeft w:val="0"/>
      <w:marRight w:val="0"/>
      <w:marTop w:val="0"/>
      <w:marBottom w:val="0"/>
      <w:divBdr>
        <w:top w:val="none" w:sz="0" w:space="0" w:color="auto"/>
        <w:left w:val="none" w:sz="0" w:space="0" w:color="auto"/>
        <w:bottom w:val="none" w:sz="0" w:space="0" w:color="auto"/>
        <w:right w:val="none" w:sz="0" w:space="0" w:color="auto"/>
      </w:divBdr>
    </w:div>
    <w:div w:id="1037391957">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214921696">
      <w:bodyDiv w:val="1"/>
      <w:marLeft w:val="0"/>
      <w:marRight w:val="0"/>
      <w:marTop w:val="0"/>
      <w:marBottom w:val="0"/>
      <w:divBdr>
        <w:top w:val="none" w:sz="0" w:space="0" w:color="auto"/>
        <w:left w:val="none" w:sz="0" w:space="0" w:color="auto"/>
        <w:bottom w:val="none" w:sz="0" w:space="0" w:color="auto"/>
        <w:right w:val="none" w:sz="0" w:space="0" w:color="auto"/>
      </w:divBdr>
    </w:div>
    <w:div w:id="1264221118">
      <w:bodyDiv w:val="1"/>
      <w:marLeft w:val="0"/>
      <w:marRight w:val="0"/>
      <w:marTop w:val="0"/>
      <w:marBottom w:val="0"/>
      <w:divBdr>
        <w:top w:val="none" w:sz="0" w:space="0" w:color="auto"/>
        <w:left w:val="none" w:sz="0" w:space="0" w:color="auto"/>
        <w:bottom w:val="none" w:sz="0" w:space="0" w:color="auto"/>
        <w:right w:val="none" w:sz="0" w:space="0" w:color="auto"/>
      </w:divBdr>
    </w:div>
    <w:div w:id="1338389139">
      <w:bodyDiv w:val="1"/>
      <w:marLeft w:val="0"/>
      <w:marRight w:val="0"/>
      <w:marTop w:val="0"/>
      <w:marBottom w:val="0"/>
      <w:divBdr>
        <w:top w:val="none" w:sz="0" w:space="0" w:color="auto"/>
        <w:left w:val="none" w:sz="0" w:space="0" w:color="auto"/>
        <w:bottom w:val="none" w:sz="0" w:space="0" w:color="auto"/>
        <w:right w:val="none" w:sz="0" w:space="0" w:color="auto"/>
      </w:divBdr>
    </w:div>
    <w:div w:id="1377318545">
      <w:bodyDiv w:val="1"/>
      <w:marLeft w:val="0"/>
      <w:marRight w:val="0"/>
      <w:marTop w:val="0"/>
      <w:marBottom w:val="0"/>
      <w:divBdr>
        <w:top w:val="none" w:sz="0" w:space="0" w:color="auto"/>
        <w:left w:val="none" w:sz="0" w:space="0" w:color="auto"/>
        <w:bottom w:val="none" w:sz="0" w:space="0" w:color="auto"/>
        <w:right w:val="none" w:sz="0" w:space="0" w:color="auto"/>
      </w:divBdr>
    </w:div>
    <w:div w:id="1413815064">
      <w:bodyDiv w:val="1"/>
      <w:marLeft w:val="0"/>
      <w:marRight w:val="0"/>
      <w:marTop w:val="0"/>
      <w:marBottom w:val="0"/>
      <w:divBdr>
        <w:top w:val="none" w:sz="0" w:space="0" w:color="auto"/>
        <w:left w:val="none" w:sz="0" w:space="0" w:color="auto"/>
        <w:bottom w:val="none" w:sz="0" w:space="0" w:color="auto"/>
        <w:right w:val="none" w:sz="0" w:space="0" w:color="auto"/>
      </w:divBdr>
    </w:div>
    <w:div w:id="1439791498">
      <w:bodyDiv w:val="1"/>
      <w:marLeft w:val="0"/>
      <w:marRight w:val="0"/>
      <w:marTop w:val="0"/>
      <w:marBottom w:val="0"/>
      <w:divBdr>
        <w:top w:val="none" w:sz="0" w:space="0" w:color="auto"/>
        <w:left w:val="none" w:sz="0" w:space="0" w:color="auto"/>
        <w:bottom w:val="none" w:sz="0" w:space="0" w:color="auto"/>
        <w:right w:val="none" w:sz="0" w:space="0" w:color="auto"/>
      </w:divBdr>
    </w:div>
    <w:div w:id="1500850922">
      <w:bodyDiv w:val="1"/>
      <w:marLeft w:val="0"/>
      <w:marRight w:val="0"/>
      <w:marTop w:val="0"/>
      <w:marBottom w:val="0"/>
      <w:divBdr>
        <w:top w:val="none" w:sz="0" w:space="0" w:color="auto"/>
        <w:left w:val="none" w:sz="0" w:space="0" w:color="auto"/>
        <w:bottom w:val="none" w:sz="0" w:space="0" w:color="auto"/>
        <w:right w:val="none" w:sz="0" w:space="0" w:color="auto"/>
      </w:divBdr>
    </w:div>
    <w:div w:id="1690528629">
      <w:bodyDiv w:val="1"/>
      <w:marLeft w:val="0"/>
      <w:marRight w:val="0"/>
      <w:marTop w:val="0"/>
      <w:marBottom w:val="0"/>
      <w:divBdr>
        <w:top w:val="none" w:sz="0" w:space="0" w:color="auto"/>
        <w:left w:val="none" w:sz="0" w:space="0" w:color="auto"/>
        <w:bottom w:val="none" w:sz="0" w:space="0" w:color="auto"/>
        <w:right w:val="none" w:sz="0" w:space="0" w:color="auto"/>
      </w:divBdr>
    </w:div>
    <w:div w:id="1716999955">
      <w:bodyDiv w:val="1"/>
      <w:marLeft w:val="0"/>
      <w:marRight w:val="0"/>
      <w:marTop w:val="0"/>
      <w:marBottom w:val="0"/>
      <w:divBdr>
        <w:top w:val="none" w:sz="0" w:space="0" w:color="auto"/>
        <w:left w:val="none" w:sz="0" w:space="0" w:color="auto"/>
        <w:bottom w:val="none" w:sz="0" w:space="0" w:color="auto"/>
        <w:right w:val="none" w:sz="0" w:space="0" w:color="auto"/>
      </w:divBdr>
    </w:div>
    <w:div w:id="1963418998">
      <w:bodyDiv w:val="1"/>
      <w:marLeft w:val="0"/>
      <w:marRight w:val="0"/>
      <w:marTop w:val="0"/>
      <w:marBottom w:val="0"/>
      <w:divBdr>
        <w:top w:val="none" w:sz="0" w:space="0" w:color="auto"/>
        <w:left w:val="none" w:sz="0" w:space="0" w:color="auto"/>
        <w:bottom w:val="none" w:sz="0" w:space="0" w:color="auto"/>
        <w:right w:val="none" w:sz="0" w:space="0" w:color="auto"/>
      </w:divBdr>
    </w:div>
    <w:div w:id="1989674354">
      <w:bodyDiv w:val="1"/>
      <w:marLeft w:val="0"/>
      <w:marRight w:val="0"/>
      <w:marTop w:val="0"/>
      <w:marBottom w:val="0"/>
      <w:divBdr>
        <w:top w:val="none" w:sz="0" w:space="0" w:color="auto"/>
        <w:left w:val="none" w:sz="0" w:space="0" w:color="auto"/>
        <w:bottom w:val="none" w:sz="0" w:space="0" w:color="auto"/>
        <w:right w:val="none" w:sz="0" w:space="0" w:color="auto"/>
      </w:divBdr>
    </w:div>
    <w:div w:id="210811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zme.co.nz/media/5ihfylhk/nzme-privacy-policy_may2021_v2.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7988d6-04d1-4f23-ad07-6d7ca2160d85">
      <UserInfo>
        <DisplayName>Limited Access System Group</DisplayName>
        <AccountId>37</AccountId>
        <AccountType/>
      </UserInfo>
      <UserInfo>
        <DisplayName>Aileen Lau</DisplayName>
        <AccountId>914</AccountId>
        <AccountType/>
      </UserInfo>
      <UserInfo>
        <DisplayName>Annabel Goodwin</DisplayName>
        <AccountId>1245</AccountId>
        <AccountType/>
      </UserInfo>
      <UserInfo>
        <DisplayName>Paul Gillick</DisplayName>
        <AccountId>109</AccountId>
        <AccountType/>
      </UserInfo>
    </SharedWithUsers>
    <lcf76f155ced4ddcb4097134ff3c332f xmlns="611d8a64-7428-4fa5-b978-62429dc2ae94">
      <Terms xmlns="http://schemas.microsoft.com/office/infopath/2007/PartnerControls"/>
    </lcf76f155ced4ddcb4097134ff3c332f>
    <TaxCatchAll xmlns="b8b5a562-3190-47e9-a68d-d6812bbc15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CFE2A31A616458BDC4A73E43BB4B2" ma:contentTypeVersion="14" ma:contentTypeDescription="Create a new document." ma:contentTypeScope="" ma:versionID="a12cbf8415c2c38bae9b0f4fdba3cd92">
  <xsd:schema xmlns:xsd="http://www.w3.org/2001/XMLSchema" xmlns:xs="http://www.w3.org/2001/XMLSchema" xmlns:p="http://schemas.microsoft.com/office/2006/metadata/properties" xmlns:ns2="611d8a64-7428-4fa5-b978-62429dc2ae94" xmlns:ns3="b8b5a562-3190-47e9-a68d-d6812bbc15c3" xmlns:ns4="537988d6-04d1-4f23-ad07-6d7ca2160d85" targetNamespace="http://schemas.microsoft.com/office/2006/metadata/properties" ma:root="true" ma:fieldsID="876d2984a6829dcaca402b0dd9146c42" ns2:_="" ns3:_="" ns4:_="">
    <xsd:import namespace="611d8a64-7428-4fa5-b978-62429dc2ae94"/>
    <xsd:import namespace="b8b5a562-3190-47e9-a68d-d6812bbc15c3"/>
    <xsd:import namespace="537988d6-04d1-4f23-ad07-6d7ca2160d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d8a64-7428-4fa5-b978-62429dc2a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f27da8f-6780-4c00-a533-7fdbff73a1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b5a562-3190-47e9-a68d-d6812bbc15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72d5f-e6bd-4ae9-9793-8697fb1166e2}" ma:internalName="TaxCatchAll" ma:showField="CatchAllData" ma:web="537988d6-04d1-4f23-ad07-6d7ca216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988d6-04d1-4f23-ad07-6d7ca2160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f27da8f-6780-4c00-a533-7fdbff73a1fe" ContentTypeId="0x0101" PreviousValue="false"/>
</file>

<file path=customXml/itemProps1.xml><?xml version="1.0" encoding="utf-8"?>
<ds:datastoreItem xmlns:ds="http://schemas.openxmlformats.org/officeDocument/2006/customXml" ds:itemID="{DC107552-29DC-44A4-8F4F-5C7234C6E8E2}">
  <ds:schemaRefs>
    <ds:schemaRef ds:uri="http://schemas.microsoft.com/office/2006/documentManagement/types"/>
    <ds:schemaRef ds:uri="611d8a64-7428-4fa5-b978-62429dc2ae94"/>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537988d6-04d1-4f23-ad07-6d7ca2160d85"/>
    <ds:schemaRef ds:uri="b8b5a562-3190-47e9-a68d-d6812bbc15c3"/>
    <ds:schemaRef ds:uri="http://purl.org/dc/terms/"/>
  </ds:schemaRefs>
</ds:datastoreItem>
</file>

<file path=customXml/itemProps2.xml><?xml version="1.0" encoding="utf-8"?>
<ds:datastoreItem xmlns:ds="http://schemas.openxmlformats.org/officeDocument/2006/customXml" ds:itemID="{DD831C69-BD79-4A3F-98A6-5723DE03EC46}">
  <ds:schemaRefs>
    <ds:schemaRef ds:uri="http://schemas.microsoft.com/sharepoint/v3/contenttype/forms"/>
  </ds:schemaRefs>
</ds:datastoreItem>
</file>

<file path=customXml/itemProps3.xml><?xml version="1.0" encoding="utf-8"?>
<ds:datastoreItem xmlns:ds="http://schemas.openxmlformats.org/officeDocument/2006/customXml" ds:itemID="{08EFA596-DA12-48C2-AC96-3A426B90D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d8a64-7428-4fa5-b978-62429dc2ae94"/>
    <ds:schemaRef ds:uri="b8b5a562-3190-47e9-a68d-d6812bbc15c3"/>
    <ds:schemaRef ds:uri="537988d6-04d1-4f23-ad07-6d7ca216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07073-FFA7-43F8-B127-E7A29D0E6768}">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APN NZ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Ashleigh Higgins</dc:creator>
  <keywords/>
  <lastModifiedBy>Blake Spencer</lastModifiedBy>
  <revision>3</revision>
  <lastPrinted>2016-04-13T12:46:00.0000000Z</lastPrinted>
  <dcterms:created xsi:type="dcterms:W3CDTF">2025-03-11T03:10:00.0000000Z</dcterms:created>
  <dcterms:modified xsi:type="dcterms:W3CDTF">2025-03-11T04:11:42.5995726Z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0x01010043DCFE2A31A616458BDC4A73E43BB4B2</vt:lpwstr>
  </property>
  <property fmtid="{D5CDD505-2E9C-101B-9397-08002B2CF9AE}" pid="3" name="MSIP_Label_f36ed418-d5f6-40be-b10d-7428ed45490c_Enabled">
    <vt:lpwstr>True</vt:lpwstr>
  </property>
  <property fmtid="{D5CDD505-2E9C-101B-9397-08002B2CF9AE}" pid="4" name="MSIP_Label_f36ed418-d5f6-40be-b10d-7428ed45490c_SiteId">
    <vt:lpwstr>5cb9fead-91c6-4e06-b693-1a224ecb6412</vt:lpwstr>
  </property>
  <property fmtid="{D5CDD505-2E9C-101B-9397-08002B2CF9AE}" pid="5" name="MSIP_Label_f36ed418-d5f6-40be-b10d-7428ed45490c_Owner">
    <vt:lpwstr>Ben.Fong@asb.co.nz</vt:lpwstr>
  </property>
  <property fmtid="{D5CDD505-2E9C-101B-9397-08002B2CF9AE}" pid="6" name="MSIP_Label_f36ed418-d5f6-40be-b10d-7428ed45490c_SetDate">
    <vt:lpwstr>2022-03-17T04:33:54.3545926Z</vt:lpwstr>
  </property>
  <property fmtid="{D5CDD505-2E9C-101B-9397-08002B2CF9AE}" pid="7" name="MSIP_Label_f36ed418-d5f6-40be-b10d-7428ed45490c_Name">
    <vt:lpwstr>Confidential</vt:lpwstr>
  </property>
  <property fmtid="{D5CDD505-2E9C-101B-9397-08002B2CF9AE}" pid="8" name="MSIP_Label_f36ed418-d5f6-40be-b10d-7428ed45490c_Application">
    <vt:lpwstr>Microsoft Azure Information Protection</vt:lpwstr>
  </property>
  <property fmtid="{D5CDD505-2E9C-101B-9397-08002B2CF9AE}" pid="9" name="MSIP_Label_f36ed418-d5f6-40be-b10d-7428ed45490c_ActionId">
    <vt:lpwstr>23b046a5-cc6a-421a-b883-9508a0982ec7</vt:lpwstr>
  </property>
  <property fmtid="{D5CDD505-2E9C-101B-9397-08002B2CF9AE}" pid="10" name="MSIP_Label_f36ed418-d5f6-40be-b10d-7428ed45490c_Extended_MSFT_Method">
    <vt:lpwstr>Automatic</vt:lpwstr>
  </property>
  <property fmtid="{D5CDD505-2E9C-101B-9397-08002B2CF9AE}" pid="11" name="Classification">
    <vt:lpwstr>Confidential</vt:lpwstr>
  </property>
  <property fmtid="{D5CDD505-2E9C-101B-9397-08002B2CF9AE}" pid="12" name="GrammarlyDocumentId">
    <vt:lpwstr>08bab92229fde63eff4f74c71a486f8b1d0a507a4a4fb86f8b16deea1c49ce61</vt:lpwstr>
  </property>
  <property fmtid="{D5CDD505-2E9C-101B-9397-08002B2CF9AE}" pid="13" name="MediaServiceImageTags">
    <vt:lpwstr/>
  </property>
</Properties>
</file>